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C2DCC" w14:textId="4E123FBF" w:rsidR="00292C3C" w:rsidRDefault="00292C3C" w:rsidP="00B0452E">
      <w:pPr>
        <w:spacing w:line="276" w:lineRule="auto"/>
        <w:ind w:firstLine="851"/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 wp14:anchorId="04F02BDB" wp14:editId="47543F9C">
            <wp:extent cx="5940425" cy="816110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5059F2B" w14:textId="69CCA378" w:rsidR="00205777" w:rsidRPr="00E15C9F" w:rsidRDefault="00205777" w:rsidP="00B0452E">
      <w:pPr>
        <w:spacing w:line="276" w:lineRule="auto"/>
        <w:ind w:firstLine="851"/>
        <w:jc w:val="center"/>
        <w:rPr>
          <w:b/>
          <w:bCs/>
          <w:color w:val="000000"/>
        </w:rPr>
      </w:pPr>
      <w:r w:rsidRPr="00E15C9F">
        <w:rPr>
          <w:b/>
          <w:bCs/>
          <w:color w:val="000000"/>
        </w:rPr>
        <w:t>Пояснительная записка</w:t>
      </w:r>
    </w:p>
    <w:p w14:paraId="03B81296" w14:textId="77777777" w:rsidR="000F1D35" w:rsidRPr="00E15C9F" w:rsidRDefault="000F1D35" w:rsidP="00B0452E">
      <w:pPr>
        <w:spacing w:line="276" w:lineRule="auto"/>
        <w:ind w:firstLine="851"/>
        <w:jc w:val="both"/>
        <w:rPr>
          <w:b/>
          <w:bCs/>
          <w:color w:val="000000"/>
        </w:rPr>
      </w:pPr>
    </w:p>
    <w:p w14:paraId="07201037" w14:textId="77777777" w:rsidR="00D83851" w:rsidRPr="00E15C9F" w:rsidRDefault="00D83851" w:rsidP="00B0452E">
      <w:pPr>
        <w:spacing w:line="276" w:lineRule="auto"/>
        <w:ind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>Программа курса обеспечивает:</w:t>
      </w:r>
    </w:p>
    <w:p w14:paraId="741AC413" w14:textId="77777777" w:rsidR="00D83851" w:rsidRPr="00E15C9F" w:rsidRDefault="00D83851" w:rsidP="00B0452E">
      <w:pPr>
        <w:numPr>
          <w:ilvl w:val="0"/>
          <w:numId w:val="35"/>
        </w:numPr>
        <w:tabs>
          <w:tab w:val="left" w:pos="727"/>
        </w:tabs>
        <w:spacing w:line="276" w:lineRule="auto"/>
        <w:ind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>удовлетворение индивидуальных запросов обучающихся;</w:t>
      </w:r>
    </w:p>
    <w:p w14:paraId="41E112A6" w14:textId="77777777" w:rsidR="00D83851" w:rsidRPr="00E15C9F" w:rsidRDefault="00D83851" w:rsidP="00B0452E">
      <w:pPr>
        <w:numPr>
          <w:ilvl w:val="0"/>
          <w:numId w:val="35"/>
        </w:numPr>
        <w:tabs>
          <w:tab w:val="left" w:pos="735"/>
        </w:tabs>
        <w:spacing w:line="276" w:lineRule="auto"/>
        <w:ind w:right="20"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lastRenderedPageBreak/>
        <w:t>общеобразовательную, общекультурную составляющие при получении основного общего образования;</w:t>
      </w:r>
    </w:p>
    <w:p w14:paraId="72954CFC" w14:textId="77777777" w:rsidR="00D83851" w:rsidRPr="00E15C9F" w:rsidRDefault="00D83851" w:rsidP="00B0452E">
      <w:pPr>
        <w:numPr>
          <w:ilvl w:val="0"/>
          <w:numId w:val="35"/>
        </w:numPr>
        <w:tabs>
          <w:tab w:val="left" w:pos="735"/>
        </w:tabs>
        <w:spacing w:line="276" w:lineRule="auto"/>
        <w:ind w:right="20"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>развитие личности обучающихся, их познавательных интересов, интеллектуальной и ценностно-смысловой сферы;</w:t>
      </w:r>
    </w:p>
    <w:p w14:paraId="64B741DA" w14:textId="77777777" w:rsidR="00D83851" w:rsidRPr="00E15C9F" w:rsidRDefault="00D83851" w:rsidP="00B0452E">
      <w:pPr>
        <w:numPr>
          <w:ilvl w:val="0"/>
          <w:numId w:val="35"/>
        </w:numPr>
        <w:tabs>
          <w:tab w:val="left" w:pos="737"/>
        </w:tabs>
        <w:spacing w:line="276" w:lineRule="auto"/>
        <w:ind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 xml:space="preserve">развитие навыков самообразования и </w:t>
      </w:r>
      <w:proofErr w:type="spellStart"/>
      <w:r w:rsidRPr="00E15C9F">
        <w:rPr>
          <w:color w:val="000000"/>
          <w:lang w:val="ru"/>
        </w:rPr>
        <w:t>самопроектирования</w:t>
      </w:r>
      <w:proofErr w:type="spellEnd"/>
      <w:r w:rsidRPr="00E15C9F">
        <w:rPr>
          <w:color w:val="000000"/>
          <w:lang w:val="ru"/>
        </w:rPr>
        <w:t>;</w:t>
      </w:r>
    </w:p>
    <w:p w14:paraId="65662E05" w14:textId="77777777" w:rsidR="00D83851" w:rsidRPr="00E15C9F" w:rsidRDefault="00D83851" w:rsidP="00B0452E">
      <w:pPr>
        <w:numPr>
          <w:ilvl w:val="0"/>
          <w:numId w:val="35"/>
        </w:numPr>
        <w:tabs>
          <w:tab w:val="left" w:pos="721"/>
        </w:tabs>
        <w:spacing w:line="276" w:lineRule="auto"/>
        <w:ind w:right="20"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>углубление, расширение и систематизацию знаний в выбранной области научного знания или вида деятельности;</w:t>
      </w:r>
    </w:p>
    <w:p w14:paraId="1C007040" w14:textId="77777777" w:rsidR="00D83851" w:rsidRPr="00E15C9F" w:rsidRDefault="00D83851" w:rsidP="00B0452E">
      <w:pPr>
        <w:numPr>
          <w:ilvl w:val="0"/>
          <w:numId w:val="35"/>
        </w:numPr>
        <w:tabs>
          <w:tab w:val="left" w:pos="735"/>
        </w:tabs>
        <w:spacing w:line="276" w:lineRule="auto"/>
        <w:ind w:right="20"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 xml:space="preserve">совершенствование имеющегося и приобретение нового опыта познавательной деятельности, профессионального самоопределения </w:t>
      </w:r>
      <w:proofErr w:type="gramStart"/>
      <w:r w:rsidRPr="00E15C9F">
        <w:rPr>
          <w:color w:val="000000"/>
          <w:lang w:val="ru"/>
        </w:rPr>
        <w:t>обучающихся</w:t>
      </w:r>
      <w:proofErr w:type="gramEnd"/>
      <w:r w:rsidRPr="00E15C9F">
        <w:rPr>
          <w:color w:val="000000"/>
          <w:lang w:val="ru"/>
        </w:rPr>
        <w:t>.</w:t>
      </w:r>
    </w:p>
    <w:p w14:paraId="57DF1972" w14:textId="77777777" w:rsidR="00D83851" w:rsidRPr="00E15C9F" w:rsidRDefault="00D83851" w:rsidP="00B0452E">
      <w:pPr>
        <w:spacing w:line="276" w:lineRule="auto"/>
        <w:ind w:right="20"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 xml:space="preserve">Программа конкретизирует содержание деятельности по сопровождению </w:t>
      </w:r>
      <w:proofErr w:type="gramStart"/>
      <w:r w:rsidRPr="00E15C9F">
        <w:rPr>
          <w:color w:val="000000"/>
          <w:lang w:val="ru"/>
        </w:rPr>
        <w:t>индивидуального проекта</w:t>
      </w:r>
      <w:proofErr w:type="gramEnd"/>
      <w:r w:rsidRPr="00E15C9F">
        <w:rPr>
          <w:color w:val="000000"/>
          <w:lang w:val="ru"/>
        </w:rPr>
        <w:t xml:space="preserve"> обучающегося и дает примерное распределение учебных часов по содержательным компонентам и модулям.</w:t>
      </w:r>
    </w:p>
    <w:p w14:paraId="24E00E38" w14:textId="77777777" w:rsidR="00D83851" w:rsidRPr="00E15C9F" w:rsidRDefault="00D83851" w:rsidP="00B0452E">
      <w:pPr>
        <w:spacing w:line="276" w:lineRule="auto"/>
        <w:ind w:right="20"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>Программа гарантирует обеспечение единства образовательного пространства за счет преемственности, интеграции, предоставления равных возможностей и качества образования, может использоваться образовательной организацией при разработке основной образовательной программы основного общего образования.</w:t>
      </w:r>
    </w:p>
    <w:p w14:paraId="428E5216" w14:textId="77777777" w:rsidR="00B0452E" w:rsidRPr="00E15C9F" w:rsidRDefault="00D83851" w:rsidP="00B0452E">
      <w:pPr>
        <w:spacing w:line="276" w:lineRule="auto"/>
        <w:ind w:right="20" w:firstLine="851"/>
        <w:jc w:val="both"/>
        <w:rPr>
          <w:color w:val="000000"/>
          <w:lang w:val="ru"/>
        </w:rPr>
      </w:pPr>
      <w:r w:rsidRPr="00E15C9F">
        <w:rPr>
          <w:color w:val="000000"/>
          <w:lang w:val="ru"/>
        </w:rPr>
        <w:t>Содержание Программы строится с учетом региональных особенностей, условий образовательных организаций, а также с учетом вовлечения обучающихся с ограниченными возможностями здоровья.</w:t>
      </w:r>
    </w:p>
    <w:p w14:paraId="68EFE45D" w14:textId="77777777" w:rsidR="00B0452E" w:rsidRPr="00E15C9F" w:rsidRDefault="00B0452E" w:rsidP="00B0452E">
      <w:pPr>
        <w:spacing w:line="276" w:lineRule="auto"/>
        <w:ind w:right="20" w:firstLine="851"/>
        <w:jc w:val="both"/>
        <w:rPr>
          <w:color w:val="000000"/>
          <w:lang w:val="ru"/>
        </w:rPr>
      </w:pPr>
    </w:p>
    <w:p w14:paraId="5618C3D6" w14:textId="77777777" w:rsidR="00D83851" w:rsidRPr="00E15C9F" w:rsidRDefault="00D83851" w:rsidP="00B0452E">
      <w:pPr>
        <w:spacing w:line="276" w:lineRule="auto"/>
        <w:ind w:right="20" w:firstLine="851"/>
        <w:jc w:val="both"/>
      </w:pPr>
      <w:r w:rsidRPr="00E15C9F">
        <w:t>Цель:</w:t>
      </w:r>
    </w:p>
    <w:p w14:paraId="0F1DD2D8" w14:textId="77777777" w:rsidR="00D83851" w:rsidRPr="00E15C9F" w:rsidRDefault="00D83851" w:rsidP="00B0452E">
      <w:pPr>
        <w:spacing w:line="276" w:lineRule="auto"/>
        <w:ind w:firstLine="851"/>
        <w:jc w:val="both"/>
      </w:pPr>
      <w:r w:rsidRPr="00E15C9F">
        <w:sym w:font="Symbol" w:char="F0B7"/>
      </w:r>
      <w:r w:rsidRPr="00E15C9F">
        <w:t xml:space="preserve"> формирование у учащихся умения рассуждать, доказывать и осуществлять п</w:t>
      </w:r>
      <w:r w:rsidRPr="00E15C9F">
        <w:t>о</w:t>
      </w:r>
      <w:r w:rsidRPr="00E15C9F">
        <w:t xml:space="preserve">иск решений алгебраических и геометрических задач на материале 9 класса; </w:t>
      </w:r>
    </w:p>
    <w:p w14:paraId="062E63BE" w14:textId="77777777" w:rsidR="00D83851" w:rsidRPr="00E15C9F" w:rsidRDefault="00D83851" w:rsidP="00B0452E">
      <w:pPr>
        <w:spacing w:line="276" w:lineRule="auto"/>
        <w:ind w:firstLine="851"/>
        <w:jc w:val="both"/>
      </w:pPr>
      <w:r w:rsidRPr="00E15C9F">
        <w:sym w:font="Symbol" w:char="F0B7"/>
      </w:r>
      <w:r w:rsidRPr="00E15C9F">
        <w:t xml:space="preserve"> формирование опыта творческой деятельности, развитие мышления и математ</w:t>
      </w:r>
      <w:r w:rsidRPr="00E15C9F">
        <w:t>и</w:t>
      </w:r>
      <w:r w:rsidRPr="00E15C9F">
        <w:t xml:space="preserve">ческих способностей школьников. </w:t>
      </w:r>
    </w:p>
    <w:p w14:paraId="3CB51723" w14:textId="77777777" w:rsidR="00D83851" w:rsidRPr="00E15C9F" w:rsidRDefault="00D83851" w:rsidP="00B0452E">
      <w:pPr>
        <w:spacing w:line="276" w:lineRule="auto"/>
        <w:ind w:firstLine="851"/>
        <w:jc w:val="both"/>
      </w:pPr>
      <w:r w:rsidRPr="00E15C9F">
        <w:t xml:space="preserve">Задачи: </w:t>
      </w:r>
    </w:p>
    <w:p w14:paraId="0A456C84" w14:textId="77777777" w:rsidR="00D83851" w:rsidRPr="00E15C9F" w:rsidRDefault="00D83851" w:rsidP="00B0452E">
      <w:pPr>
        <w:spacing w:line="276" w:lineRule="auto"/>
        <w:ind w:firstLine="851"/>
        <w:jc w:val="both"/>
      </w:pPr>
      <w:r w:rsidRPr="00E15C9F">
        <w:sym w:font="Symbol" w:char="F0B7"/>
      </w:r>
      <w:r w:rsidRPr="00E15C9F">
        <w:t xml:space="preserve"> систематизация, обобщение и углубление учебного материала, изученного на уроках; </w:t>
      </w:r>
    </w:p>
    <w:p w14:paraId="2460AC6B" w14:textId="77777777" w:rsidR="00D83851" w:rsidRPr="00E15C9F" w:rsidRDefault="00D83851" w:rsidP="00B0452E">
      <w:pPr>
        <w:spacing w:line="276" w:lineRule="auto"/>
        <w:ind w:firstLine="851"/>
        <w:jc w:val="both"/>
      </w:pPr>
      <w:r w:rsidRPr="00E15C9F">
        <w:sym w:font="Symbol" w:char="F0B7"/>
      </w:r>
      <w:r w:rsidRPr="00E15C9F">
        <w:t xml:space="preserve"> развитие познавательного интереса школьников к изучению математики; </w:t>
      </w:r>
    </w:p>
    <w:p w14:paraId="2BC33BA5" w14:textId="77777777" w:rsidR="000F1D35" w:rsidRPr="00E15C9F" w:rsidRDefault="00D83851" w:rsidP="00B0452E">
      <w:pPr>
        <w:spacing w:line="276" w:lineRule="auto"/>
        <w:ind w:firstLine="851"/>
        <w:jc w:val="both"/>
        <w:rPr>
          <w:lang w:val="ru"/>
        </w:rPr>
      </w:pPr>
      <w:r w:rsidRPr="00E15C9F">
        <w:sym w:font="Symbol" w:char="F0B7"/>
      </w:r>
      <w:r w:rsidRPr="00E15C9F">
        <w:t xml:space="preserve"> продолжение работы по ознакомлению учащихся с общими и частными эвр</w:t>
      </w:r>
      <w:r w:rsidRPr="00E15C9F">
        <w:t>и</w:t>
      </w:r>
      <w:r w:rsidRPr="00E15C9F">
        <w:t>стическими приемами поиска решения стандартных и нестандартных задач</w:t>
      </w:r>
    </w:p>
    <w:p w14:paraId="7BD3FA4F" w14:textId="77777777" w:rsidR="00CF6645" w:rsidRPr="00E15C9F" w:rsidRDefault="009D03F5" w:rsidP="00B0452E">
      <w:pPr>
        <w:spacing w:line="276" w:lineRule="auto"/>
        <w:ind w:firstLine="851"/>
        <w:jc w:val="both"/>
        <w:rPr>
          <w:rFonts w:eastAsia="SimSun"/>
        </w:rPr>
      </w:pPr>
      <w:r w:rsidRPr="00E15C9F">
        <w:t xml:space="preserve"> </w:t>
      </w:r>
      <w:r w:rsidR="00CF6645" w:rsidRPr="00E15C9F">
        <w:rPr>
          <w:rFonts w:eastAsia="SimSun"/>
        </w:rPr>
        <w:t xml:space="preserve">Программа разработана </w:t>
      </w:r>
      <w:r w:rsidR="00683545" w:rsidRPr="00E15C9F">
        <w:rPr>
          <w:rFonts w:eastAsia="SimSun"/>
        </w:rPr>
        <w:t xml:space="preserve">в рамках </w:t>
      </w:r>
      <w:proofErr w:type="spellStart"/>
      <w:r w:rsidR="00683545" w:rsidRPr="00E15C9F">
        <w:rPr>
          <w:rFonts w:eastAsia="SimSun"/>
        </w:rPr>
        <w:t>предпрофильной</w:t>
      </w:r>
      <w:proofErr w:type="spellEnd"/>
      <w:r w:rsidR="00683545" w:rsidRPr="00E15C9F">
        <w:rPr>
          <w:rFonts w:eastAsia="SimSun"/>
        </w:rPr>
        <w:t xml:space="preserve"> подготовки </w:t>
      </w:r>
      <w:r w:rsidR="00CF6645" w:rsidRPr="00E15C9F">
        <w:rPr>
          <w:rFonts w:eastAsia="SimSun"/>
        </w:rPr>
        <w:t>с целью расшир</w:t>
      </w:r>
      <w:r w:rsidR="00CF6645" w:rsidRPr="00E15C9F">
        <w:rPr>
          <w:rFonts w:eastAsia="SimSun"/>
        </w:rPr>
        <w:t>е</w:t>
      </w:r>
      <w:r w:rsidR="00CF6645" w:rsidRPr="00E15C9F">
        <w:rPr>
          <w:rFonts w:eastAsia="SimSun"/>
        </w:rPr>
        <w:t>ния и углубления знаний учащихся по математике</w:t>
      </w:r>
      <w:r w:rsidR="0057170E" w:rsidRPr="00E15C9F">
        <w:rPr>
          <w:rFonts w:eastAsia="SimSun"/>
        </w:rPr>
        <w:t>. Темы, рассматриваемые в рамках ку</w:t>
      </w:r>
      <w:r w:rsidR="0057170E" w:rsidRPr="00E15C9F">
        <w:rPr>
          <w:rFonts w:eastAsia="SimSun"/>
        </w:rPr>
        <w:t>р</w:t>
      </w:r>
      <w:r w:rsidR="0057170E" w:rsidRPr="00E15C9F">
        <w:rPr>
          <w:rFonts w:eastAsia="SimSun"/>
        </w:rPr>
        <w:t>са внеурочной деятельности полезны тем, что встречаются в заданиях ОГЭ по математике, что позволяет не только углубленно разбирать темы математики, но и параллельно ос</w:t>
      </w:r>
      <w:r w:rsidR="0057170E" w:rsidRPr="00E15C9F">
        <w:rPr>
          <w:rFonts w:eastAsia="SimSun"/>
        </w:rPr>
        <w:t>у</w:t>
      </w:r>
      <w:r w:rsidR="0057170E" w:rsidRPr="00E15C9F">
        <w:rPr>
          <w:rFonts w:eastAsia="SimSun"/>
        </w:rPr>
        <w:t>ществлять подготовку к ГИА-9.</w:t>
      </w:r>
    </w:p>
    <w:p w14:paraId="5B62D547" w14:textId="77777777" w:rsidR="001F6870" w:rsidRPr="00E15C9F" w:rsidRDefault="001F6870" w:rsidP="001F6870">
      <w:pPr>
        <w:spacing w:line="276" w:lineRule="auto"/>
        <w:rPr>
          <w:b/>
        </w:rPr>
      </w:pPr>
    </w:p>
    <w:p w14:paraId="66ABF591" w14:textId="77777777" w:rsidR="00D50C7C" w:rsidRDefault="00D50C7C" w:rsidP="001F6870">
      <w:pPr>
        <w:spacing w:line="276" w:lineRule="auto"/>
        <w:jc w:val="center"/>
        <w:rPr>
          <w:b/>
        </w:rPr>
      </w:pPr>
    </w:p>
    <w:p w14:paraId="7617F8E1" w14:textId="77777777" w:rsidR="00D50C7C" w:rsidRDefault="00D50C7C" w:rsidP="001F6870">
      <w:pPr>
        <w:spacing w:line="276" w:lineRule="auto"/>
        <w:jc w:val="center"/>
        <w:rPr>
          <w:b/>
        </w:rPr>
      </w:pPr>
    </w:p>
    <w:p w14:paraId="59494FD2" w14:textId="77777777" w:rsidR="00D50C7C" w:rsidRDefault="00D50C7C" w:rsidP="001F6870">
      <w:pPr>
        <w:spacing w:line="276" w:lineRule="auto"/>
        <w:jc w:val="center"/>
        <w:rPr>
          <w:b/>
        </w:rPr>
      </w:pPr>
    </w:p>
    <w:p w14:paraId="391FB5D3" w14:textId="77777777" w:rsidR="00D50C7C" w:rsidRDefault="00D50C7C" w:rsidP="001F6870">
      <w:pPr>
        <w:spacing w:line="276" w:lineRule="auto"/>
        <w:jc w:val="center"/>
        <w:rPr>
          <w:b/>
        </w:rPr>
      </w:pPr>
    </w:p>
    <w:p w14:paraId="0E36B2F2" w14:textId="6C880474" w:rsidR="00205777" w:rsidRPr="00E15C9F" w:rsidRDefault="00205777" w:rsidP="001F6870">
      <w:pPr>
        <w:spacing w:line="276" w:lineRule="auto"/>
        <w:jc w:val="center"/>
        <w:rPr>
          <w:b/>
        </w:rPr>
      </w:pPr>
      <w:r w:rsidRPr="00E15C9F">
        <w:rPr>
          <w:b/>
        </w:rPr>
        <w:t xml:space="preserve">Личностные, </w:t>
      </w:r>
      <w:proofErr w:type="spellStart"/>
      <w:r w:rsidRPr="00E15C9F">
        <w:rPr>
          <w:b/>
        </w:rPr>
        <w:t>метапредметные</w:t>
      </w:r>
      <w:proofErr w:type="spellEnd"/>
      <w:r w:rsidRPr="00E15C9F">
        <w:rPr>
          <w:b/>
        </w:rPr>
        <w:t xml:space="preserve"> и предметные результаты освоения курс</w:t>
      </w:r>
      <w:r w:rsidR="00FF53AA" w:rsidRPr="00E15C9F">
        <w:rPr>
          <w:b/>
        </w:rPr>
        <w:t>а</w:t>
      </w:r>
    </w:p>
    <w:p w14:paraId="637BA655" w14:textId="77777777" w:rsidR="00FF53AA" w:rsidRPr="00E15C9F" w:rsidRDefault="00FF53AA" w:rsidP="00B0452E">
      <w:pPr>
        <w:spacing w:line="276" w:lineRule="auto"/>
        <w:ind w:firstLine="851"/>
        <w:jc w:val="center"/>
        <w:rPr>
          <w:b/>
        </w:rPr>
      </w:pPr>
      <w:r w:rsidRPr="00E15C9F">
        <w:rPr>
          <w:b/>
        </w:rPr>
        <w:t>Личностные:</w:t>
      </w:r>
    </w:p>
    <w:p w14:paraId="19A90278" w14:textId="77777777" w:rsidR="00FF53AA" w:rsidRPr="00E15C9F" w:rsidRDefault="00FF53AA" w:rsidP="00B0452E">
      <w:pPr>
        <w:spacing w:line="276" w:lineRule="auto"/>
        <w:ind w:firstLine="851"/>
        <w:jc w:val="both"/>
      </w:pPr>
      <w:r w:rsidRPr="00E15C9F">
        <w:t>В рамках когнитивного компонента будут сформированы:</w:t>
      </w:r>
    </w:p>
    <w:p w14:paraId="03D0652D" w14:textId="77777777" w:rsidR="00FF53AA" w:rsidRPr="00E15C9F" w:rsidRDefault="00FF53AA" w:rsidP="00B0452E">
      <w:pPr>
        <w:numPr>
          <w:ilvl w:val="0"/>
          <w:numId w:val="10"/>
        </w:numPr>
        <w:spacing w:line="276" w:lineRule="auto"/>
        <w:ind w:left="0" w:firstLine="851"/>
        <w:jc w:val="both"/>
      </w:pPr>
      <w:r w:rsidRPr="00E15C9F">
        <w:lastRenderedPageBreak/>
        <w:t>основы социально-критического мышления, ориентация в особенностях с</w:t>
      </w:r>
      <w:r w:rsidRPr="00E15C9F">
        <w:t>о</w:t>
      </w:r>
      <w:r w:rsidRPr="00E15C9F">
        <w:t>циальных отношений и взаимодействий;</w:t>
      </w:r>
    </w:p>
    <w:p w14:paraId="6CC62FEF" w14:textId="77777777" w:rsidR="00FF53AA" w:rsidRPr="00E15C9F" w:rsidRDefault="00FF53AA" w:rsidP="00B0452E">
      <w:pPr>
        <w:numPr>
          <w:ilvl w:val="0"/>
          <w:numId w:val="10"/>
        </w:numPr>
        <w:spacing w:line="276" w:lineRule="auto"/>
        <w:ind w:left="0" w:firstLine="851"/>
        <w:jc w:val="both"/>
      </w:pPr>
      <w:r w:rsidRPr="00E15C9F">
        <w:t>экологическое сознание, признание высокой ценности жизни во всех её пр</w:t>
      </w:r>
      <w:r w:rsidRPr="00E15C9F">
        <w:t>о</w:t>
      </w:r>
      <w:r w:rsidRPr="00E15C9F">
        <w:t>явлениях; знание основных принципов и правил отношения к природе; знание основ зд</w:t>
      </w:r>
      <w:r w:rsidRPr="00E15C9F">
        <w:t>о</w:t>
      </w:r>
      <w:r w:rsidRPr="00E15C9F">
        <w:t xml:space="preserve">рового образа жизни и </w:t>
      </w:r>
      <w:proofErr w:type="spellStart"/>
      <w:r w:rsidRPr="00E15C9F">
        <w:t>здоровьесберегающих</w:t>
      </w:r>
      <w:proofErr w:type="spellEnd"/>
      <w:r w:rsidRPr="00E15C9F">
        <w:t xml:space="preserve"> технологий; правил поведения в чрезвыча</w:t>
      </w:r>
      <w:r w:rsidRPr="00E15C9F">
        <w:t>й</w:t>
      </w:r>
      <w:r w:rsidRPr="00E15C9F">
        <w:t>ных ситуациях.</w:t>
      </w:r>
    </w:p>
    <w:p w14:paraId="0A29D3B2" w14:textId="77777777" w:rsidR="00FF53AA" w:rsidRPr="00E15C9F" w:rsidRDefault="00FF53AA" w:rsidP="00B0452E">
      <w:pPr>
        <w:spacing w:line="276" w:lineRule="auto"/>
        <w:ind w:firstLine="851"/>
        <w:jc w:val="both"/>
      </w:pPr>
      <w:r w:rsidRPr="00E15C9F">
        <w:t>В рамках ценностного и эмоционального компонентов будут сформированы:</w:t>
      </w:r>
    </w:p>
    <w:p w14:paraId="01AB0E7D" w14:textId="77777777" w:rsidR="00FF53AA" w:rsidRPr="00E15C9F" w:rsidRDefault="00FF53AA" w:rsidP="00B0452E">
      <w:pPr>
        <w:numPr>
          <w:ilvl w:val="0"/>
          <w:numId w:val="11"/>
        </w:numPr>
        <w:spacing w:line="276" w:lineRule="auto"/>
        <w:ind w:left="0" w:firstLine="851"/>
        <w:jc w:val="both"/>
      </w:pPr>
      <w:r w:rsidRPr="00E15C9F">
        <w:t>гражданский патриотизм, любовь к Родине, чувство гордости за свою стр</w:t>
      </w:r>
      <w:r w:rsidRPr="00E15C9F">
        <w:t>а</w:t>
      </w:r>
      <w:r w:rsidRPr="00E15C9F">
        <w:t>ну;</w:t>
      </w:r>
    </w:p>
    <w:p w14:paraId="1A577514" w14:textId="77777777" w:rsidR="00FF53AA" w:rsidRPr="00E15C9F" w:rsidRDefault="00FF53AA" w:rsidP="00B0452E">
      <w:pPr>
        <w:numPr>
          <w:ilvl w:val="0"/>
          <w:numId w:val="11"/>
        </w:numPr>
        <w:spacing w:line="276" w:lineRule="auto"/>
        <w:ind w:left="0" w:firstLine="851"/>
        <w:jc w:val="both"/>
      </w:pPr>
      <w:r w:rsidRPr="00E15C9F">
        <w:t>уважение к истории, культурным и историческим памятникам;</w:t>
      </w:r>
    </w:p>
    <w:p w14:paraId="2833456E" w14:textId="77777777" w:rsidR="00FF53AA" w:rsidRPr="00E15C9F" w:rsidRDefault="00FF53AA" w:rsidP="00B0452E">
      <w:pPr>
        <w:numPr>
          <w:ilvl w:val="0"/>
          <w:numId w:val="11"/>
        </w:numPr>
        <w:spacing w:line="276" w:lineRule="auto"/>
        <w:ind w:left="0" w:firstLine="851"/>
        <w:jc w:val="both"/>
      </w:pPr>
      <w:r w:rsidRPr="00E15C9F">
        <w:t>эмоционально положительное принятие своей этнической идентичности;</w:t>
      </w:r>
    </w:p>
    <w:p w14:paraId="51FB4A2D" w14:textId="77777777" w:rsidR="00FF53AA" w:rsidRPr="00E15C9F" w:rsidRDefault="00FF53AA" w:rsidP="00B0452E">
      <w:pPr>
        <w:numPr>
          <w:ilvl w:val="0"/>
          <w:numId w:val="11"/>
        </w:numPr>
        <w:spacing w:line="276" w:lineRule="auto"/>
        <w:ind w:left="0" w:firstLine="851"/>
        <w:jc w:val="both"/>
      </w:pPr>
      <w:r w:rsidRPr="00E15C9F">
        <w:t>уважение к личности и её достоинству, доброжелательное отношение к окружающим, нетерпимость к любым видам насилия и готовность противостоять им;</w:t>
      </w:r>
    </w:p>
    <w:p w14:paraId="3059898C" w14:textId="77777777" w:rsidR="00FF53AA" w:rsidRPr="00E15C9F" w:rsidRDefault="00FF53AA" w:rsidP="00B0452E">
      <w:pPr>
        <w:numPr>
          <w:ilvl w:val="0"/>
          <w:numId w:val="11"/>
        </w:numPr>
        <w:spacing w:line="276" w:lineRule="auto"/>
        <w:ind w:left="0" w:firstLine="851"/>
        <w:jc w:val="both"/>
      </w:pPr>
      <w:r w:rsidRPr="00E15C9F">
        <w:t>уважение к ценностям семьи, любовь к природе, признание ценности здор</w:t>
      </w:r>
      <w:r w:rsidRPr="00E15C9F">
        <w:t>о</w:t>
      </w:r>
      <w:r w:rsidRPr="00E15C9F">
        <w:t>вья, своего и других людей, оптимизм в восприятии мира;</w:t>
      </w:r>
    </w:p>
    <w:p w14:paraId="75FE9A98" w14:textId="77777777" w:rsidR="00FF53AA" w:rsidRPr="00E15C9F" w:rsidRDefault="00FF53AA" w:rsidP="00B0452E">
      <w:pPr>
        <w:numPr>
          <w:ilvl w:val="0"/>
          <w:numId w:val="11"/>
        </w:numPr>
        <w:spacing w:line="276" w:lineRule="auto"/>
        <w:ind w:left="0" w:firstLine="851"/>
        <w:jc w:val="both"/>
      </w:pPr>
      <w:r w:rsidRPr="00E15C9F">
        <w:t>потребность в самовыражении и самореализации, социальном признании;</w:t>
      </w:r>
    </w:p>
    <w:p w14:paraId="437DB826" w14:textId="77777777" w:rsidR="00FF53AA" w:rsidRPr="00E15C9F" w:rsidRDefault="00FF53AA" w:rsidP="00B0452E">
      <w:pPr>
        <w:numPr>
          <w:ilvl w:val="0"/>
          <w:numId w:val="11"/>
        </w:numPr>
        <w:spacing w:line="276" w:lineRule="auto"/>
        <w:ind w:left="0" w:firstLine="851"/>
        <w:jc w:val="both"/>
      </w:pPr>
      <w:r w:rsidRPr="00E15C9F">
        <w:t>позитивная моральная самооценка и моральные чувства — чувство гордости при следовании моральным нормам, переживание стыда и вины при их нарушении.</w:t>
      </w:r>
    </w:p>
    <w:p w14:paraId="490E5841" w14:textId="77777777" w:rsidR="00FF53AA" w:rsidRPr="00E15C9F" w:rsidRDefault="00FF53AA" w:rsidP="00B0452E">
      <w:pPr>
        <w:spacing w:line="276" w:lineRule="auto"/>
        <w:ind w:firstLine="851"/>
        <w:jc w:val="both"/>
      </w:pPr>
      <w:r w:rsidRPr="00E15C9F">
        <w:t xml:space="preserve">В рамках </w:t>
      </w:r>
      <w:proofErr w:type="spellStart"/>
      <w:r w:rsidRPr="00E15C9F">
        <w:t>деятельностного</w:t>
      </w:r>
      <w:proofErr w:type="spellEnd"/>
      <w:r w:rsidRPr="00E15C9F">
        <w:t xml:space="preserve"> (поведенческого) компонента будут сформированы:</w:t>
      </w:r>
    </w:p>
    <w:p w14:paraId="465C9645" w14:textId="77777777" w:rsidR="00FF53AA" w:rsidRPr="00E15C9F" w:rsidRDefault="00FF53AA" w:rsidP="00B0452E">
      <w:pPr>
        <w:numPr>
          <w:ilvl w:val="0"/>
          <w:numId w:val="12"/>
        </w:numPr>
        <w:spacing w:line="276" w:lineRule="auto"/>
        <w:ind w:left="0" w:firstLine="851"/>
        <w:jc w:val="both"/>
      </w:pPr>
      <w:r w:rsidRPr="00E15C9F">
        <w:t>готовность и способность к участию в школьном самоуправлении в пред</w:t>
      </w:r>
      <w:r w:rsidRPr="00E15C9F">
        <w:t>е</w:t>
      </w:r>
      <w:r w:rsidRPr="00E15C9F">
        <w:t>лах возрастных компетенций (дежурство в школе и классе, участие в детских и молодё</w:t>
      </w:r>
      <w:r w:rsidRPr="00E15C9F">
        <w:t>ж</w:t>
      </w:r>
      <w:r w:rsidRPr="00E15C9F">
        <w:t>ных общественных организациях, школьных и внешкольных мероприятиях);</w:t>
      </w:r>
    </w:p>
    <w:p w14:paraId="68FDBB0B" w14:textId="77777777" w:rsidR="00FF53AA" w:rsidRPr="00E15C9F" w:rsidRDefault="00FF53AA" w:rsidP="00B0452E">
      <w:pPr>
        <w:numPr>
          <w:ilvl w:val="0"/>
          <w:numId w:val="12"/>
        </w:numPr>
        <w:spacing w:line="276" w:lineRule="auto"/>
        <w:ind w:left="0" w:firstLine="851"/>
        <w:jc w:val="both"/>
      </w:pPr>
      <w:r w:rsidRPr="00E15C9F">
        <w:t>готовность и способность к выполнению норм и требований школьной жи</w:t>
      </w:r>
      <w:r w:rsidRPr="00E15C9F">
        <w:t>з</w:t>
      </w:r>
      <w:r w:rsidRPr="00E15C9F">
        <w:t>ни, прав и обязанностей ученика;</w:t>
      </w:r>
    </w:p>
    <w:p w14:paraId="68FD7700" w14:textId="77777777" w:rsidR="00FF53AA" w:rsidRPr="00E15C9F" w:rsidRDefault="00FF53AA" w:rsidP="00B0452E">
      <w:pPr>
        <w:numPr>
          <w:ilvl w:val="0"/>
          <w:numId w:val="12"/>
        </w:numPr>
        <w:spacing w:line="276" w:lineRule="auto"/>
        <w:ind w:left="0" w:firstLine="851"/>
        <w:jc w:val="both"/>
      </w:pPr>
      <w:r w:rsidRPr="00E15C9F">
        <w:t>умение вести диалог на основе равноправных отношений и взаимного ув</w:t>
      </w:r>
      <w:r w:rsidRPr="00E15C9F">
        <w:t>а</w:t>
      </w:r>
      <w:r w:rsidRPr="00E15C9F">
        <w:t>жения и принятия; умение конструктивно разрешать конфликты;</w:t>
      </w:r>
    </w:p>
    <w:p w14:paraId="5ECB2B51" w14:textId="77777777" w:rsidR="00FF53AA" w:rsidRPr="00E15C9F" w:rsidRDefault="00FF53AA" w:rsidP="00B0452E">
      <w:pPr>
        <w:numPr>
          <w:ilvl w:val="0"/>
          <w:numId w:val="12"/>
        </w:numPr>
        <w:spacing w:line="276" w:lineRule="auto"/>
        <w:ind w:left="0" w:firstLine="851"/>
        <w:jc w:val="both"/>
      </w:pPr>
      <w:r w:rsidRPr="00E15C9F">
        <w:t xml:space="preserve">готовность и способность к выполнению моральных норм в отношении взрослых и сверстников в школе, дома, во </w:t>
      </w:r>
      <w:proofErr w:type="spellStart"/>
      <w:r w:rsidRPr="00E15C9F">
        <w:t>внеучебных</w:t>
      </w:r>
      <w:proofErr w:type="spellEnd"/>
      <w:r w:rsidRPr="00E15C9F">
        <w:t xml:space="preserve"> видах деятельности;</w:t>
      </w:r>
    </w:p>
    <w:p w14:paraId="3349A6FB" w14:textId="77777777" w:rsidR="00FF53AA" w:rsidRPr="00E15C9F" w:rsidRDefault="00FF53AA" w:rsidP="00B0452E">
      <w:pPr>
        <w:numPr>
          <w:ilvl w:val="0"/>
          <w:numId w:val="12"/>
        </w:numPr>
        <w:spacing w:line="276" w:lineRule="auto"/>
        <w:ind w:left="0" w:firstLine="851"/>
        <w:jc w:val="both"/>
      </w:pPr>
      <w:r w:rsidRPr="00E15C9F">
        <w:t>потребность в участии в общественной жизни ближайшего социального окружения, общественно полезной деятельности;</w:t>
      </w:r>
    </w:p>
    <w:p w14:paraId="2B97BBE2" w14:textId="77777777" w:rsidR="00FF53AA" w:rsidRPr="00E15C9F" w:rsidRDefault="00FF53AA" w:rsidP="00B0452E">
      <w:pPr>
        <w:numPr>
          <w:ilvl w:val="0"/>
          <w:numId w:val="12"/>
        </w:numPr>
        <w:spacing w:line="276" w:lineRule="auto"/>
        <w:ind w:left="0" w:firstLine="851"/>
        <w:jc w:val="both"/>
      </w:pPr>
      <w:r w:rsidRPr="00E15C9F">
        <w:t>умение строить жизненные планы с учётом конкретных социально-исторических, политических и экономических условий;</w:t>
      </w:r>
    </w:p>
    <w:p w14:paraId="770F98A0" w14:textId="77777777" w:rsidR="00FF53AA" w:rsidRPr="00E15C9F" w:rsidRDefault="00FF53AA" w:rsidP="00B0452E">
      <w:pPr>
        <w:numPr>
          <w:ilvl w:val="0"/>
          <w:numId w:val="12"/>
        </w:numPr>
        <w:spacing w:line="276" w:lineRule="auto"/>
        <w:ind w:left="0" w:firstLine="851"/>
        <w:jc w:val="both"/>
      </w:pPr>
      <w:r w:rsidRPr="00E15C9F">
        <w:t xml:space="preserve">устойчивый познавательный интерес и становление </w:t>
      </w:r>
      <w:proofErr w:type="spellStart"/>
      <w:r w:rsidRPr="00E15C9F">
        <w:t>смыслообразующей</w:t>
      </w:r>
      <w:proofErr w:type="spellEnd"/>
      <w:r w:rsidRPr="00E15C9F">
        <w:t xml:space="preserve"> функции познавательного мотива;</w:t>
      </w:r>
    </w:p>
    <w:p w14:paraId="2C5F35ED" w14:textId="77777777" w:rsidR="00FF53AA" w:rsidRPr="00E15C9F" w:rsidRDefault="00FF53AA" w:rsidP="00B0452E">
      <w:pPr>
        <w:numPr>
          <w:ilvl w:val="0"/>
          <w:numId w:val="12"/>
        </w:numPr>
        <w:spacing w:line="276" w:lineRule="auto"/>
        <w:ind w:left="0" w:firstLine="851"/>
        <w:jc w:val="both"/>
      </w:pPr>
      <w:r w:rsidRPr="00E15C9F">
        <w:t>готовность к выбору профильного образования.</w:t>
      </w:r>
    </w:p>
    <w:p w14:paraId="5BA48C0E" w14:textId="77777777" w:rsidR="00FF53AA" w:rsidRPr="00E15C9F" w:rsidRDefault="00683545" w:rsidP="00B0452E">
      <w:pPr>
        <w:spacing w:line="276" w:lineRule="auto"/>
        <w:ind w:firstLine="851"/>
        <w:jc w:val="both"/>
      </w:pPr>
      <w:r w:rsidRPr="00E15C9F">
        <w:t xml:space="preserve">Девятиклассник </w:t>
      </w:r>
      <w:r w:rsidR="00FF53AA" w:rsidRPr="00E15C9F">
        <w:t>получит возможность для формирования:</w:t>
      </w:r>
    </w:p>
    <w:p w14:paraId="529DCF73" w14:textId="77777777" w:rsidR="00FF53AA" w:rsidRPr="00E15C9F" w:rsidRDefault="00FF53AA" w:rsidP="00B0452E">
      <w:pPr>
        <w:numPr>
          <w:ilvl w:val="0"/>
          <w:numId w:val="13"/>
        </w:numPr>
        <w:spacing w:line="276" w:lineRule="auto"/>
        <w:ind w:left="0" w:firstLine="851"/>
        <w:jc w:val="both"/>
        <w:rPr>
          <w:i/>
        </w:rPr>
      </w:pPr>
      <w:r w:rsidRPr="00E15C9F">
        <w:rPr>
          <w:i/>
        </w:rPr>
        <w:t>выраженной устойчивой учебно-познавательной мотивации и интереса к учению;</w:t>
      </w:r>
    </w:p>
    <w:p w14:paraId="0B2C4ADE" w14:textId="77777777" w:rsidR="00FF53AA" w:rsidRPr="00E15C9F" w:rsidRDefault="00FF53AA" w:rsidP="00B0452E">
      <w:pPr>
        <w:numPr>
          <w:ilvl w:val="0"/>
          <w:numId w:val="13"/>
        </w:numPr>
        <w:spacing w:line="276" w:lineRule="auto"/>
        <w:ind w:left="0" w:firstLine="851"/>
        <w:jc w:val="both"/>
        <w:rPr>
          <w:i/>
        </w:rPr>
      </w:pPr>
      <w:r w:rsidRPr="00E15C9F">
        <w:rPr>
          <w:i/>
        </w:rPr>
        <w:t>готовности к самообразованию и самовоспитанию;</w:t>
      </w:r>
    </w:p>
    <w:p w14:paraId="3D40E331" w14:textId="77777777" w:rsidR="00FF53AA" w:rsidRPr="00E15C9F" w:rsidRDefault="00FF53AA" w:rsidP="00B0452E">
      <w:pPr>
        <w:numPr>
          <w:ilvl w:val="0"/>
          <w:numId w:val="13"/>
        </w:numPr>
        <w:spacing w:line="276" w:lineRule="auto"/>
        <w:ind w:left="0" w:firstLine="851"/>
        <w:jc w:val="both"/>
        <w:rPr>
          <w:i/>
        </w:rPr>
      </w:pPr>
      <w:r w:rsidRPr="00E15C9F">
        <w:rPr>
          <w:i/>
        </w:rPr>
        <w:t xml:space="preserve">адекватной позитивной самооценки и </w:t>
      </w:r>
      <w:proofErr w:type="gramStart"/>
      <w:r w:rsidRPr="00E15C9F">
        <w:rPr>
          <w:i/>
        </w:rPr>
        <w:t>Я-концепции</w:t>
      </w:r>
      <w:proofErr w:type="gramEnd"/>
      <w:r w:rsidRPr="00E15C9F">
        <w:rPr>
          <w:i/>
        </w:rPr>
        <w:t>;</w:t>
      </w:r>
    </w:p>
    <w:p w14:paraId="7D589FA5" w14:textId="77777777" w:rsidR="00FF53AA" w:rsidRPr="00E15C9F" w:rsidRDefault="00FF53AA" w:rsidP="00B0452E">
      <w:pPr>
        <w:numPr>
          <w:ilvl w:val="0"/>
          <w:numId w:val="13"/>
        </w:numPr>
        <w:spacing w:line="276" w:lineRule="auto"/>
        <w:ind w:left="0" w:firstLine="851"/>
        <w:jc w:val="both"/>
        <w:rPr>
          <w:i/>
        </w:rPr>
      </w:pPr>
      <w:r w:rsidRPr="00E15C9F">
        <w:rPr>
          <w:i/>
        </w:rPr>
        <w:t>компетентности в реализации основ гражданской идентичности в посту</w:t>
      </w:r>
      <w:r w:rsidRPr="00E15C9F">
        <w:rPr>
          <w:i/>
        </w:rPr>
        <w:t>п</w:t>
      </w:r>
      <w:r w:rsidRPr="00E15C9F">
        <w:rPr>
          <w:i/>
        </w:rPr>
        <w:t>ках и деятельности;</w:t>
      </w:r>
    </w:p>
    <w:p w14:paraId="4BF17CC5" w14:textId="77777777" w:rsidR="00FF53AA" w:rsidRPr="00E15C9F" w:rsidRDefault="00FF53AA" w:rsidP="00B0452E">
      <w:pPr>
        <w:numPr>
          <w:ilvl w:val="0"/>
          <w:numId w:val="13"/>
        </w:numPr>
        <w:spacing w:line="276" w:lineRule="auto"/>
        <w:ind w:left="0" w:firstLine="851"/>
        <w:jc w:val="both"/>
        <w:rPr>
          <w:i/>
        </w:rPr>
      </w:pPr>
      <w:r w:rsidRPr="00E15C9F">
        <w:rPr>
          <w:i/>
        </w:rPr>
        <w:t>морального сознания на конвенциональном уровне, способности к решению моральных дилемм на основе учёта позиций участников дилеммы, ориентации на их м</w:t>
      </w:r>
      <w:r w:rsidRPr="00E15C9F">
        <w:rPr>
          <w:i/>
        </w:rPr>
        <w:t>о</w:t>
      </w:r>
      <w:r w:rsidRPr="00E15C9F">
        <w:rPr>
          <w:i/>
        </w:rPr>
        <w:t>тивы и чувства; устойчивое следование в поведении моральным нормам и этическим требованиям;</w:t>
      </w:r>
    </w:p>
    <w:p w14:paraId="0A4C66EA" w14:textId="77777777" w:rsidR="00FF53AA" w:rsidRPr="00E15C9F" w:rsidRDefault="00FF53AA" w:rsidP="00B0452E">
      <w:pPr>
        <w:numPr>
          <w:ilvl w:val="0"/>
          <w:numId w:val="13"/>
        </w:numPr>
        <w:spacing w:line="276" w:lineRule="auto"/>
        <w:ind w:left="0" w:firstLine="851"/>
        <w:jc w:val="both"/>
        <w:rPr>
          <w:i/>
        </w:rPr>
      </w:pPr>
      <w:proofErr w:type="spellStart"/>
      <w:r w:rsidRPr="00E15C9F">
        <w:rPr>
          <w:i/>
        </w:rPr>
        <w:lastRenderedPageBreak/>
        <w:t>эмпатии</w:t>
      </w:r>
      <w:proofErr w:type="spellEnd"/>
      <w:r w:rsidRPr="00E15C9F">
        <w:rPr>
          <w:i/>
        </w:rPr>
        <w:t xml:space="preserve"> как осознанного понимания и сопереживания чувствам других, </w:t>
      </w:r>
      <w:proofErr w:type="gramStart"/>
      <w:r w:rsidRPr="00E15C9F">
        <w:rPr>
          <w:i/>
        </w:rPr>
        <w:t>в</w:t>
      </w:r>
      <w:r w:rsidRPr="00E15C9F">
        <w:rPr>
          <w:i/>
        </w:rPr>
        <w:t>ы</w:t>
      </w:r>
      <w:r w:rsidRPr="00E15C9F">
        <w:rPr>
          <w:i/>
        </w:rPr>
        <w:t>ражающейся</w:t>
      </w:r>
      <w:proofErr w:type="gramEnd"/>
      <w:r w:rsidRPr="00E15C9F">
        <w:rPr>
          <w:i/>
        </w:rPr>
        <w:t xml:space="preserve"> в поступках, направленных на помощь и обеспечение благополучия.</w:t>
      </w:r>
    </w:p>
    <w:p w14:paraId="3014CE37" w14:textId="77777777" w:rsidR="009F7E1D" w:rsidRPr="00E15C9F" w:rsidRDefault="009F7E1D" w:rsidP="00B0452E">
      <w:pPr>
        <w:widowControl w:val="0"/>
        <w:spacing w:line="276" w:lineRule="auto"/>
        <w:ind w:firstLine="851"/>
        <w:jc w:val="both"/>
        <w:rPr>
          <w:b/>
          <w:color w:val="000000"/>
        </w:rPr>
      </w:pPr>
    </w:p>
    <w:p w14:paraId="2937D818" w14:textId="77777777" w:rsidR="00B22432" w:rsidRPr="00E15C9F" w:rsidRDefault="00FF53AA" w:rsidP="00B0452E">
      <w:pPr>
        <w:widowControl w:val="0"/>
        <w:spacing w:line="276" w:lineRule="auto"/>
        <w:ind w:firstLine="851"/>
        <w:jc w:val="center"/>
        <w:rPr>
          <w:color w:val="000000"/>
        </w:rPr>
      </w:pPr>
      <w:proofErr w:type="spellStart"/>
      <w:r w:rsidRPr="00E15C9F">
        <w:rPr>
          <w:b/>
          <w:color w:val="000000"/>
        </w:rPr>
        <w:t>Метапредметны</w:t>
      </w:r>
      <w:r w:rsidR="00807A95" w:rsidRPr="00E15C9F">
        <w:rPr>
          <w:b/>
          <w:color w:val="000000"/>
        </w:rPr>
        <w:t>е</w:t>
      </w:r>
      <w:proofErr w:type="spellEnd"/>
      <w:r w:rsidRPr="00E15C9F">
        <w:rPr>
          <w:b/>
          <w:color w:val="000000"/>
        </w:rPr>
        <w:t xml:space="preserve"> результат</w:t>
      </w:r>
      <w:r w:rsidR="00807A95" w:rsidRPr="00E15C9F">
        <w:rPr>
          <w:b/>
          <w:color w:val="000000"/>
        </w:rPr>
        <w:t>ы:</w:t>
      </w:r>
    </w:p>
    <w:p w14:paraId="5E69C877" w14:textId="77777777" w:rsidR="00FF53AA" w:rsidRPr="00E15C9F" w:rsidRDefault="00FF53AA" w:rsidP="00B0452E">
      <w:pPr>
        <w:pStyle w:val="ab"/>
        <w:spacing w:line="276" w:lineRule="auto"/>
        <w:ind w:firstLine="851"/>
        <w:rPr>
          <w:b/>
          <w:bCs/>
          <w:sz w:val="24"/>
          <w:szCs w:val="24"/>
        </w:rPr>
      </w:pPr>
      <w:r w:rsidRPr="00E15C9F">
        <w:rPr>
          <w:b/>
          <w:sz w:val="24"/>
          <w:szCs w:val="24"/>
        </w:rPr>
        <w:t>Ре</w:t>
      </w:r>
      <w:r w:rsidRPr="00E15C9F">
        <w:rPr>
          <w:b/>
          <w:bCs/>
          <w:sz w:val="24"/>
          <w:szCs w:val="24"/>
        </w:rPr>
        <w:t>гулятивные:</w:t>
      </w:r>
    </w:p>
    <w:p w14:paraId="1B3C5C78" w14:textId="77777777" w:rsidR="00FF53AA" w:rsidRPr="00E15C9F" w:rsidRDefault="00FF53AA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 xml:space="preserve">       </w:t>
      </w:r>
      <w:r w:rsidR="00683545" w:rsidRPr="00E15C9F">
        <w:rPr>
          <w:b/>
        </w:rPr>
        <w:t>Девятиклассник</w:t>
      </w:r>
      <w:r w:rsidRPr="00E15C9F">
        <w:rPr>
          <w:b/>
        </w:rPr>
        <w:t xml:space="preserve"> научится:</w:t>
      </w:r>
    </w:p>
    <w:p w14:paraId="75B415E6" w14:textId="77777777" w:rsidR="00FF53AA" w:rsidRPr="00E15C9F" w:rsidRDefault="00FF53AA" w:rsidP="00B0452E">
      <w:pPr>
        <w:pStyle w:val="ab"/>
        <w:numPr>
          <w:ilvl w:val="0"/>
          <w:numId w:val="14"/>
        </w:numPr>
        <w:spacing w:line="276" w:lineRule="auto"/>
        <w:ind w:left="0" w:firstLine="851"/>
        <w:rPr>
          <w:bCs/>
          <w:sz w:val="24"/>
          <w:szCs w:val="24"/>
          <w:u w:val="single"/>
        </w:rPr>
      </w:pPr>
      <w:r w:rsidRPr="00E15C9F">
        <w:rPr>
          <w:sz w:val="24"/>
          <w:szCs w:val="24"/>
        </w:rPr>
        <w:t>самостоятельно контролировать своё время и планировать управление им</w:t>
      </w:r>
    </w:p>
    <w:p w14:paraId="18B8FC23" w14:textId="77777777" w:rsidR="00FF53AA" w:rsidRPr="00E15C9F" w:rsidRDefault="00FF53AA" w:rsidP="00B0452E">
      <w:pPr>
        <w:pStyle w:val="ab"/>
        <w:numPr>
          <w:ilvl w:val="0"/>
          <w:numId w:val="14"/>
        </w:numPr>
        <w:spacing w:line="276" w:lineRule="auto"/>
        <w:ind w:left="0" w:firstLine="851"/>
        <w:rPr>
          <w:iCs/>
          <w:sz w:val="24"/>
          <w:szCs w:val="24"/>
        </w:rPr>
      </w:pPr>
      <w:r w:rsidRPr="00E15C9F">
        <w:rPr>
          <w:iCs/>
          <w:sz w:val="24"/>
          <w:szCs w:val="24"/>
        </w:rPr>
        <w:t>адекватно самостоятельно оценивать правильность выполнения действия и вносить необходимые коррективы в исполнение</w:t>
      </w:r>
    </w:p>
    <w:p w14:paraId="0BAD8DA1" w14:textId="77777777" w:rsidR="00FF53AA" w:rsidRPr="00E15C9F" w:rsidRDefault="00FF53AA" w:rsidP="00B0452E">
      <w:pPr>
        <w:pStyle w:val="ab"/>
        <w:numPr>
          <w:ilvl w:val="0"/>
          <w:numId w:val="14"/>
        </w:numPr>
        <w:spacing w:line="276" w:lineRule="auto"/>
        <w:ind w:left="0" w:firstLine="851"/>
        <w:rPr>
          <w:sz w:val="24"/>
          <w:szCs w:val="24"/>
        </w:rPr>
      </w:pPr>
      <w:r w:rsidRPr="00E15C9F">
        <w:rPr>
          <w:sz w:val="24"/>
          <w:szCs w:val="24"/>
        </w:rPr>
        <w:t>выдвигать способы решения в проблемной ситуации на основе переговоров;</w:t>
      </w:r>
    </w:p>
    <w:p w14:paraId="1C1F14D6" w14:textId="77777777" w:rsidR="00FF53AA" w:rsidRPr="00E15C9F" w:rsidRDefault="00FF53AA" w:rsidP="00B0452E">
      <w:pPr>
        <w:pStyle w:val="ab"/>
        <w:numPr>
          <w:ilvl w:val="0"/>
          <w:numId w:val="14"/>
        </w:numPr>
        <w:spacing w:line="276" w:lineRule="auto"/>
        <w:ind w:left="0" w:firstLine="851"/>
        <w:rPr>
          <w:bCs/>
          <w:sz w:val="24"/>
          <w:szCs w:val="24"/>
        </w:rPr>
      </w:pPr>
      <w:r w:rsidRPr="00E15C9F">
        <w:rPr>
          <w:iCs/>
          <w:sz w:val="24"/>
          <w:szCs w:val="24"/>
        </w:rPr>
        <w:t>осуществлять констатирующий контроль по результату и по способу де</w:t>
      </w:r>
      <w:r w:rsidRPr="00E15C9F">
        <w:rPr>
          <w:iCs/>
          <w:sz w:val="24"/>
          <w:szCs w:val="24"/>
        </w:rPr>
        <w:t>й</w:t>
      </w:r>
      <w:r w:rsidRPr="00E15C9F">
        <w:rPr>
          <w:iCs/>
          <w:sz w:val="24"/>
          <w:szCs w:val="24"/>
        </w:rPr>
        <w:t>ствия</w:t>
      </w:r>
    </w:p>
    <w:p w14:paraId="6F6F03D2" w14:textId="77777777" w:rsidR="00FF53AA" w:rsidRPr="00E15C9F" w:rsidRDefault="00FF53AA" w:rsidP="00B0452E">
      <w:pPr>
        <w:pStyle w:val="ab"/>
        <w:numPr>
          <w:ilvl w:val="0"/>
          <w:numId w:val="14"/>
        </w:numPr>
        <w:spacing w:line="276" w:lineRule="auto"/>
        <w:ind w:left="0" w:firstLine="851"/>
        <w:rPr>
          <w:bCs/>
          <w:sz w:val="24"/>
          <w:szCs w:val="24"/>
          <w:u w:val="single"/>
        </w:rPr>
      </w:pPr>
      <w:r w:rsidRPr="00E15C9F">
        <w:rPr>
          <w:iCs/>
          <w:sz w:val="24"/>
          <w:szCs w:val="24"/>
        </w:rPr>
        <w:t>оценивать правильность выполнения действия и вносить необходимые ко</w:t>
      </w:r>
      <w:r w:rsidRPr="00E15C9F">
        <w:rPr>
          <w:iCs/>
          <w:sz w:val="24"/>
          <w:szCs w:val="24"/>
        </w:rPr>
        <w:t>р</w:t>
      </w:r>
      <w:r w:rsidRPr="00E15C9F">
        <w:rPr>
          <w:iCs/>
          <w:sz w:val="24"/>
          <w:szCs w:val="24"/>
        </w:rPr>
        <w:t>рективы в исполнение как в конце действия</w:t>
      </w:r>
    </w:p>
    <w:p w14:paraId="10F28455" w14:textId="77777777" w:rsidR="00FF53AA" w:rsidRPr="00E15C9F" w:rsidRDefault="00683545" w:rsidP="00B0452E">
      <w:pPr>
        <w:pStyle w:val="ab"/>
        <w:spacing w:line="276" w:lineRule="auto"/>
        <w:ind w:firstLine="851"/>
        <w:rPr>
          <w:b/>
          <w:sz w:val="24"/>
          <w:szCs w:val="24"/>
        </w:rPr>
      </w:pPr>
      <w:r w:rsidRPr="00E15C9F">
        <w:rPr>
          <w:b/>
          <w:sz w:val="24"/>
          <w:szCs w:val="24"/>
        </w:rPr>
        <w:t>Девяти</w:t>
      </w:r>
      <w:r w:rsidR="00FF53AA" w:rsidRPr="00E15C9F">
        <w:rPr>
          <w:b/>
          <w:sz w:val="24"/>
          <w:szCs w:val="24"/>
        </w:rPr>
        <w:t>классник получит возможность:</w:t>
      </w:r>
    </w:p>
    <w:p w14:paraId="42CB59DD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b/>
          <w:sz w:val="24"/>
          <w:szCs w:val="24"/>
        </w:rPr>
      </w:pPr>
      <w:r w:rsidRPr="00E15C9F">
        <w:rPr>
          <w:i/>
          <w:sz w:val="24"/>
          <w:szCs w:val="24"/>
        </w:rPr>
        <w:t>определять цели, включая постановку новых целей, преобразование практ</w:t>
      </w:r>
      <w:r w:rsidRPr="00E15C9F">
        <w:rPr>
          <w:i/>
          <w:sz w:val="24"/>
          <w:szCs w:val="24"/>
        </w:rPr>
        <w:t>и</w:t>
      </w:r>
      <w:r w:rsidRPr="00E15C9F">
        <w:rPr>
          <w:i/>
          <w:sz w:val="24"/>
          <w:szCs w:val="24"/>
        </w:rPr>
        <w:t xml:space="preserve">ческой задачи </w:t>
      </w:r>
      <w:proofErr w:type="gramStart"/>
      <w:r w:rsidRPr="00E15C9F">
        <w:rPr>
          <w:i/>
          <w:sz w:val="24"/>
          <w:szCs w:val="24"/>
        </w:rPr>
        <w:t>в</w:t>
      </w:r>
      <w:proofErr w:type="gramEnd"/>
      <w:r w:rsidRPr="00E15C9F">
        <w:rPr>
          <w:i/>
          <w:sz w:val="24"/>
          <w:szCs w:val="24"/>
        </w:rPr>
        <w:t xml:space="preserve"> познавательную;</w:t>
      </w:r>
    </w:p>
    <w:p w14:paraId="0E435AD7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i/>
          <w:sz w:val="24"/>
          <w:szCs w:val="24"/>
        </w:rPr>
      </w:pPr>
      <w:r w:rsidRPr="00E15C9F">
        <w:rPr>
          <w:i/>
          <w:sz w:val="24"/>
          <w:szCs w:val="24"/>
        </w:rPr>
        <w:t>самостоятельно анализировать условия достижения цели на основе учёта выделенных учителем ориентиров действия в новом учебном материале;</w:t>
      </w:r>
    </w:p>
    <w:p w14:paraId="49009EA1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i/>
          <w:sz w:val="24"/>
          <w:szCs w:val="24"/>
        </w:rPr>
      </w:pPr>
      <w:r w:rsidRPr="00E15C9F">
        <w:rPr>
          <w:i/>
          <w:sz w:val="24"/>
          <w:szCs w:val="24"/>
        </w:rPr>
        <w:t>планировать пути достижения целей;</w:t>
      </w:r>
    </w:p>
    <w:p w14:paraId="37D26CFE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i/>
          <w:sz w:val="24"/>
          <w:szCs w:val="24"/>
        </w:rPr>
      </w:pPr>
      <w:r w:rsidRPr="00E15C9F">
        <w:rPr>
          <w:i/>
          <w:sz w:val="24"/>
          <w:szCs w:val="24"/>
        </w:rPr>
        <w:t xml:space="preserve">устанавливать целевые приоритеты; </w:t>
      </w:r>
    </w:p>
    <w:p w14:paraId="1EAC1255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i/>
          <w:sz w:val="24"/>
          <w:szCs w:val="24"/>
        </w:rPr>
      </w:pPr>
      <w:r w:rsidRPr="00E15C9F">
        <w:rPr>
          <w:i/>
          <w:sz w:val="24"/>
          <w:szCs w:val="24"/>
        </w:rPr>
        <w:t>самостоятельно контролировать своё время и управлять им;</w:t>
      </w:r>
    </w:p>
    <w:p w14:paraId="4A481A59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i/>
          <w:sz w:val="24"/>
          <w:szCs w:val="24"/>
        </w:rPr>
      </w:pPr>
      <w:r w:rsidRPr="00E15C9F">
        <w:rPr>
          <w:i/>
          <w:sz w:val="24"/>
          <w:szCs w:val="24"/>
        </w:rPr>
        <w:t>принимать решения в проблемной ситуации на основе переговоров;</w:t>
      </w:r>
    </w:p>
    <w:p w14:paraId="4B27AF82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i/>
          <w:sz w:val="24"/>
          <w:szCs w:val="24"/>
        </w:rPr>
      </w:pPr>
      <w:r w:rsidRPr="00E15C9F">
        <w:rPr>
          <w:i/>
          <w:iCs/>
          <w:sz w:val="24"/>
          <w:szCs w:val="24"/>
        </w:rPr>
        <w:t>осуществлять констатирующий и предвосхищающий контроль по резул</w:t>
      </w:r>
      <w:r w:rsidRPr="00E15C9F">
        <w:rPr>
          <w:i/>
          <w:iCs/>
          <w:sz w:val="24"/>
          <w:szCs w:val="24"/>
        </w:rPr>
        <w:t>ь</w:t>
      </w:r>
      <w:r w:rsidRPr="00E15C9F">
        <w:rPr>
          <w:i/>
          <w:iCs/>
          <w:sz w:val="24"/>
          <w:szCs w:val="24"/>
        </w:rPr>
        <w:t>тату и по способу действия</w:t>
      </w:r>
      <w:r w:rsidRPr="00E15C9F">
        <w:rPr>
          <w:i/>
          <w:sz w:val="24"/>
          <w:szCs w:val="24"/>
        </w:rPr>
        <w:t>; актуальный контроль на уровне произвольного внимания;</w:t>
      </w:r>
    </w:p>
    <w:p w14:paraId="4C84ECA3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sz w:val="24"/>
          <w:szCs w:val="24"/>
        </w:rPr>
      </w:pPr>
      <w:r w:rsidRPr="00E15C9F">
        <w:rPr>
          <w:i/>
          <w:iCs/>
          <w:sz w:val="24"/>
          <w:szCs w:val="24"/>
        </w:rPr>
        <w:t>адекватно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</w:t>
      </w:r>
      <w:r w:rsidRPr="00E15C9F">
        <w:rPr>
          <w:iCs/>
          <w:sz w:val="24"/>
          <w:szCs w:val="24"/>
        </w:rPr>
        <w:t>;</w:t>
      </w:r>
    </w:p>
    <w:p w14:paraId="2276FDF6" w14:textId="77777777" w:rsidR="00FF53AA" w:rsidRPr="00E15C9F" w:rsidRDefault="00FF53AA" w:rsidP="00B0452E">
      <w:pPr>
        <w:pStyle w:val="ab"/>
        <w:numPr>
          <w:ilvl w:val="0"/>
          <w:numId w:val="15"/>
        </w:numPr>
        <w:spacing w:line="276" w:lineRule="auto"/>
        <w:ind w:left="0" w:firstLine="851"/>
        <w:rPr>
          <w:sz w:val="24"/>
          <w:szCs w:val="24"/>
        </w:rPr>
      </w:pPr>
      <w:r w:rsidRPr="00E15C9F">
        <w:rPr>
          <w:i/>
          <w:sz w:val="24"/>
          <w:szCs w:val="24"/>
        </w:rPr>
        <w:t>предполагать развитие будущих событий и развития процесса</w:t>
      </w:r>
      <w:r w:rsidRPr="00E15C9F">
        <w:rPr>
          <w:sz w:val="24"/>
          <w:szCs w:val="24"/>
        </w:rPr>
        <w:t>.</w:t>
      </w:r>
    </w:p>
    <w:p w14:paraId="49F98A8D" w14:textId="77777777" w:rsidR="00807A95" w:rsidRPr="00E15C9F" w:rsidRDefault="00807A95" w:rsidP="00B0452E">
      <w:pPr>
        <w:spacing w:line="276" w:lineRule="auto"/>
        <w:ind w:firstLine="851"/>
        <w:jc w:val="both"/>
        <w:rPr>
          <w:b/>
          <w:bCs/>
          <w:iCs/>
        </w:rPr>
      </w:pPr>
    </w:p>
    <w:p w14:paraId="0545284E" w14:textId="77777777" w:rsidR="00FF53AA" w:rsidRPr="00E15C9F" w:rsidRDefault="00FF53AA" w:rsidP="00B0452E">
      <w:pPr>
        <w:spacing w:line="276" w:lineRule="auto"/>
        <w:ind w:firstLine="851"/>
        <w:jc w:val="both"/>
        <w:rPr>
          <w:b/>
          <w:bCs/>
          <w:iCs/>
        </w:rPr>
      </w:pPr>
      <w:r w:rsidRPr="00E15C9F">
        <w:rPr>
          <w:b/>
          <w:bCs/>
          <w:iCs/>
        </w:rPr>
        <w:t>Коммуникативные:</w:t>
      </w:r>
    </w:p>
    <w:p w14:paraId="4927ED16" w14:textId="77777777" w:rsidR="00FF53AA" w:rsidRPr="00E15C9F" w:rsidRDefault="00683545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Девят</w:t>
      </w:r>
      <w:r w:rsidR="00FF53AA" w:rsidRPr="00E15C9F">
        <w:rPr>
          <w:b/>
        </w:rPr>
        <w:t>иклассник научится:</w:t>
      </w:r>
    </w:p>
    <w:p w14:paraId="1BBF3A0A" w14:textId="77777777" w:rsidR="00FF53AA" w:rsidRPr="00E15C9F" w:rsidRDefault="00FF53AA" w:rsidP="00B0452E">
      <w:pPr>
        <w:pStyle w:val="ad"/>
        <w:numPr>
          <w:ilvl w:val="0"/>
          <w:numId w:val="16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15C9F">
        <w:rPr>
          <w:rFonts w:ascii="Times New Roman" w:hAnsi="Times New Roman"/>
          <w:sz w:val="24"/>
          <w:szCs w:val="24"/>
        </w:rPr>
        <w:t xml:space="preserve">оказывать поддержку и содействие тем, от кого зависит достижение цели в совместной деятельности; </w:t>
      </w:r>
    </w:p>
    <w:p w14:paraId="12224B55" w14:textId="77777777" w:rsidR="00FF53AA" w:rsidRPr="00E15C9F" w:rsidRDefault="00FF53AA" w:rsidP="00B0452E">
      <w:pPr>
        <w:pStyle w:val="ad"/>
        <w:numPr>
          <w:ilvl w:val="0"/>
          <w:numId w:val="16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15C9F">
        <w:rPr>
          <w:rFonts w:ascii="Times New Roman" w:hAnsi="Times New Roman"/>
          <w:sz w:val="24"/>
          <w:szCs w:val="24"/>
        </w:rPr>
        <w:t>осуществлять коммуникативную рефлексию как осознание оснований со</w:t>
      </w:r>
      <w:r w:rsidRPr="00E15C9F">
        <w:rPr>
          <w:rFonts w:ascii="Times New Roman" w:hAnsi="Times New Roman"/>
          <w:sz w:val="24"/>
          <w:szCs w:val="24"/>
        </w:rPr>
        <w:t>б</w:t>
      </w:r>
      <w:r w:rsidRPr="00E15C9F">
        <w:rPr>
          <w:rFonts w:ascii="Times New Roman" w:hAnsi="Times New Roman"/>
          <w:sz w:val="24"/>
          <w:szCs w:val="24"/>
        </w:rPr>
        <w:t>ственных действий и действий партнёра;</w:t>
      </w:r>
    </w:p>
    <w:p w14:paraId="48B0AA1C" w14:textId="77777777" w:rsidR="00FF53AA" w:rsidRPr="00E15C9F" w:rsidRDefault="00FF53AA" w:rsidP="00B0452E">
      <w:pPr>
        <w:pStyle w:val="ad"/>
        <w:numPr>
          <w:ilvl w:val="0"/>
          <w:numId w:val="16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15C9F">
        <w:rPr>
          <w:rFonts w:ascii="Times New Roman" w:hAnsi="Times New Roman"/>
          <w:sz w:val="24"/>
          <w:szCs w:val="24"/>
        </w:rPr>
        <w:t>в процессе коммуникации достаточно точно, последовательно и полно пер</w:t>
      </w:r>
      <w:r w:rsidRPr="00E15C9F">
        <w:rPr>
          <w:rFonts w:ascii="Times New Roman" w:hAnsi="Times New Roman"/>
          <w:sz w:val="24"/>
          <w:szCs w:val="24"/>
        </w:rPr>
        <w:t>е</w:t>
      </w:r>
      <w:r w:rsidRPr="00E15C9F">
        <w:rPr>
          <w:rFonts w:ascii="Times New Roman" w:hAnsi="Times New Roman"/>
          <w:sz w:val="24"/>
          <w:szCs w:val="24"/>
        </w:rPr>
        <w:t>давать партнёру необходимую информацию как ориентир для построения действия;</w:t>
      </w:r>
    </w:p>
    <w:p w14:paraId="3C7AD0C9" w14:textId="77777777" w:rsidR="00FF53AA" w:rsidRPr="00E15C9F" w:rsidRDefault="00FF53AA" w:rsidP="00B0452E">
      <w:pPr>
        <w:pStyle w:val="ad"/>
        <w:numPr>
          <w:ilvl w:val="0"/>
          <w:numId w:val="16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15C9F">
        <w:rPr>
          <w:rFonts w:ascii="Times New Roman" w:hAnsi="Times New Roman"/>
          <w:sz w:val="24"/>
          <w:szCs w:val="24"/>
        </w:rPr>
        <w:t>осуществлять контроль, коррекцию, оценку действий партнёра, уметь убе</w:t>
      </w:r>
      <w:r w:rsidRPr="00E15C9F">
        <w:rPr>
          <w:rFonts w:ascii="Times New Roman" w:hAnsi="Times New Roman"/>
          <w:sz w:val="24"/>
          <w:szCs w:val="24"/>
        </w:rPr>
        <w:t>ж</w:t>
      </w:r>
      <w:r w:rsidRPr="00E15C9F">
        <w:rPr>
          <w:rFonts w:ascii="Times New Roman" w:hAnsi="Times New Roman"/>
          <w:sz w:val="24"/>
          <w:szCs w:val="24"/>
        </w:rPr>
        <w:t>дать;</w:t>
      </w:r>
    </w:p>
    <w:p w14:paraId="4EA875FA" w14:textId="77777777" w:rsidR="00FF53AA" w:rsidRPr="00E15C9F" w:rsidRDefault="00FF53AA" w:rsidP="00B0452E">
      <w:pPr>
        <w:pStyle w:val="ad"/>
        <w:numPr>
          <w:ilvl w:val="0"/>
          <w:numId w:val="16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15C9F">
        <w:rPr>
          <w:rFonts w:ascii="Times New Roman" w:hAnsi="Times New Roman"/>
          <w:sz w:val="24"/>
          <w:szCs w:val="24"/>
        </w:rPr>
        <w:t>работать в группе — устанавливать рабочие отношения, эффективно с</w:t>
      </w:r>
      <w:r w:rsidRPr="00E15C9F">
        <w:rPr>
          <w:rFonts w:ascii="Times New Roman" w:hAnsi="Times New Roman"/>
          <w:sz w:val="24"/>
          <w:szCs w:val="24"/>
        </w:rPr>
        <w:t>о</w:t>
      </w:r>
      <w:r w:rsidRPr="00E15C9F">
        <w:rPr>
          <w:rFonts w:ascii="Times New Roman" w:hAnsi="Times New Roman"/>
          <w:sz w:val="24"/>
          <w:szCs w:val="24"/>
        </w:rPr>
        <w:t>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14:paraId="2FC2D22F" w14:textId="77777777" w:rsidR="00FF53AA" w:rsidRPr="00E15C9F" w:rsidRDefault="00FF53AA" w:rsidP="00B0452E">
      <w:pPr>
        <w:pStyle w:val="ad"/>
        <w:numPr>
          <w:ilvl w:val="0"/>
          <w:numId w:val="16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15C9F">
        <w:rPr>
          <w:rFonts w:ascii="Times New Roman" w:hAnsi="Times New Roman"/>
          <w:sz w:val="24"/>
          <w:szCs w:val="24"/>
        </w:rPr>
        <w:t>основам коммуникативной рефлексии;</w:t>
      </w:r>
    </w:p>
    <w:p w14:paraId="60063129" w14:textId="77777777" w:rsidR="00FF53AA" w:rsidRPr="00E15C9F" w:rsidRDefault="00FF53AA" w:rsidP="00B0452E">
      <w:pPr>
        <w:pStyle w:val="ad"/>
        <w:numPr>
          <w:ilvl w:val="0"/>
          <w:numId w:val="16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15C9F">
        <w:rPr>
          <w:rFonts w:ascii="Times New Roman" w:hAnsi="Times New Roman"/>
          <w:sz w:val="24"/>
          <w:szCs w:val="24"/>
        </w:rPr>
        <w:t>использовать адекватные языковые средства для отображения своих чувств, мыслей, мотивов и потребностей;</w:t>
      </w:r>
    </w:p>
    <w:p w14:paraId="6898D4CC" w14:textId="77777777" w:rsidR="00FF53AA" w:rsidRPr="00E15C9F" w:rsidRDefault="00FF53AA" w:rsidP="00B0452E">
      <w:pPr>
        <w:pStyle w:val="ad"/>
        <w:numPr>
          <w:ilvl w:val="0"/>
          <w:numId w:val="16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15C9F">
        <w:rPr>
          <w:rFonts w:ascii="Times New Roman" w:hAnsi="Times New Roman"/>
          <w:sz w:val="24"/>
          <w:szCs w:val="24"/>
        </w:rPr>
        <w:lastRenderedPageBreak/>
        <w:t>отображать в речи (описание, объяснение) содержание совершаемых  де</w:t>
      </w:r>
      <w:r w:rsidRPr="00E15C9F">
        <w:rPr>
          <w:rFonts w:ascii="Times New Roman" w:hAnsi="Times New Roman"/>
          <w:sz w:val="24"/>
          <w:szCs w:val="24"/>
        </w:rPr>
        <w:t>й</w:t>
      </w:r>
      <w:r w:rsidRPr="00E15C9F">
        <w:rPr>
          <w:rFonts w:ascii="Times New Roman" w:hAnsi="Times New Roman"/>
          <w:sz w:val="24"/>
          <w:szCs w:val="24"/>
        </w:rPr>
        <w:t>ствий, как в форме громкой социализированной речи, так и в форме внутренней речи.</w:t>
      </w:r>
    </w:p>
    <w:p w14:paraId="4A288D52" w14:textId="77777777" w:rsidR="00FF53AA" w:rsidRPr="0054576E" w:rsidRDefault="00683545" w:rsidP="00B0452E">
      <w:pPr>
        <w:pStyle w:val="ab"/>
        <w:spacing w:line="276" w:lineRule="auto"/>
        <w:ind w:firstLine="851"/>
        <w:rPr>
          <w:b/>
          <w:sz w:val="24"/>
          <w:szCs w:val="24"/>
        </w:rPr>
      </w:pPr>
      <w:r w:rsidRPr="0054576E">
        <w:rPr>
          <w:b/>
          <w:sz w:val="24"/>
          <w:szCs w:val="24"/>
        </w:rPr>
        <w:t>Девят</w:t>
      </w:r>
      <w:r w:rsidR="00FF53AA" w:rsidRPr="0054576E">
        <w:rPr>
          <w:b/>
          <w:sz w:val="24"/>
          <w:szCs w:val="24"/>
        </w:rPr>
        <w:t>иклассник получит возможность:</w:t>
      </w:r>
    </w:p>
    <w:p w14:paraId="10C25C42" w14:textId="77777777" w:rsidR="00FF53AA" w:rsidRPr="0054576E" w:rsidRDefault="00FF53AA" w:rsidP="00B0452E">
      <w:pPr>
        <w:pStyle w:val="ad"/>
        <w:numPr>
          <w:ilvl w:val="0"/>
          <w:numId w:val="17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4576E">
        <w:rPr>
          <w:rFonts w:ascii="Times New Roman" w:hAnsi="Times New Roman"/>
          <w:sz w:val="24"/>
          <w:szCs w:val="24"/>
        </w:rPr>
        <w:t>вступать в диалог, а также участвовать в коллективном обсуждении пр</w:t>
      </w:r>
      <w:r w:rsidRPr="0054576E">
        <w:rPr>
          <w:rFonts w:ascii="Times New Roman" w:hAnsi="Times New Roman"/>
          <w:sz w:val="24"/>
          <w:szCs w:val="24"/>
        </w:rPr>
        <w:t>о</w:t>
      </w:r>
      <w:r w:rsidRPr="0054576E">
        <w:rPr>
          <w:rFonts w:ascii="Times New Roman" w:hAnsi="Times New Roman"/>
          <w:sz w:val="24"/>
          <w:szCs w:val="24"/>
        </w:rPr>
        <w:t>блем, участвовать в дискуссии и аргументировать свою позицию, владеть монологической и диалогической формами речи в соответствии с грамматическими и синтаксическими нормами родного языка;</w:t>
      </w:r>
    </w:p>
    <w:p w14:paraId="0B59FECF" w14:textId="77777777" w:rsidR="00FF53AA" w:rsidRPr="0054576E" w:rsidRDefault="00FF53AA" w:rsidP="00B0452E">
      <w:pPr>
        <w:pStyle w:val="ad"/>
        <w:numPr>
          <w:ilvl w:val="0"/>
          <w:numId w:val="17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4576E">
        <w:rPr>
          <w:rFonts w:ascii="Times New Roman" w:hAnsi="Times New Roman"/>
          <w:sz w:val="24"/>
          <w:szCs w:val="24"/>
        </w:rPr>
        <w:t>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процессе достижения общей цели совместной деятельности;</w:t>
      </w:r>
    </w:p>
    <w:p w14:paraId="169112D5" w14:textId="77777777" w:rsidR="00FF53AA" w:rsidRPr="0054576E" w:rsidRDefault="00FF53AA" w:rsidP="00B0452E">
      <w:pPr>
        <w:pStyle w:val="ad"/>
        <w:numPr>
          <w:ilvl w:val="0"/>
          <w:numId w:val="17"/>
        </w:numPr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4576E">
        <w:rPr>
          <w:rFonts w:ascii="Times New Roman" w:hAnsi="Times New Roman"/>
          <w:sz w:val="24"/>
          <w:szCs w:val="24"/>
        </w:rPr>
        <w:t>устраивать эффективные групповые обсуждения и обеспечивать обмен зн</w:t>
      </w:r>
      <w:r w:rsidRPr="0054576E">
        <w:rPr>
          <w:rFonts w:ascii="Times New Roman" w:hAnsi="Times New Roman"/>
          <w:sz w:val="24"/>
          <w:szCs w:val="24"/>
        </w:rPr>
        <w:t>а</w:t>
      </w:r>
      <w:r w:rsidRPr="0054576E">
        <w:rPr>
          <w:rFonts w:ascii="Times New Roman" w:hAnsi="Times New Roman"/>
          <w:sz w:val="24"/>
          <w:szCs w:val="24"/>
        </w:rPr>
        <w:t xml:space="preserve">ниями между членами группы для принятия эффективных совместных решений; </w:t>
      </w:r>
    </w:p>
    <w:p w14:paraId="568C41BB" w14:textId="77777777" w:rsidR="00FF53AA" w:rsidRPr="0054576E" w:rsidRDefault="00FF53AA" w:rsidP="00B0452E">
      <w:pPr>
        <w:numPr>
          <w:ilvl w:val="0"/>
          <w:numId w:val="17"/>
        </w:numPr>
        <w:spacing w:line="276" w:lineRule="auto"/>
        <w:ind w:left="0" w:firstLine="851"/>
        <w:jc w:val="both"/>
      </w:pPr>
      <w:r w:rsidRPr="0054576E">
        <w:t>в совместной деятельности чётко формулировать цели группы и позволять её участникам проявлять собственную энергию для достижения этих целей.</w:t>
      </w:r>
    </w:p>
    <w:p w14:paraId="5DC2804B" w14:textId="77777777" w:rsidR="00807A95" w:rsidRPr="00E15C9F" w:rsidRDefault="00807A95" w:rsidP="00B0452E">
      <w:pPr>
        <w:spacing w:line="276" w:lineRule="auto"/>
        <w:ind w:firstLine="851"/>
        <w:jc w:val="both"/>
        <w:rPr>
          <w:b/>
        </w:rPr>
      </w:pPr>
    </w:p>
    <w:p w14:paraId="09C0A387" w14:textId="77777777" w:rsidR="00FF53AA" w:rsidRPr="00E15C9F" w:rsidRDefault="00FF53AA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Познавательные:</w:t>
      </w:r>
    </w:p>
    <w:p w14:paraId="3E4E2332" w14:textId="77777777" w:rsidR="00FF53AA" w:rsidRPr="00E15C9F" w:rsidRDefault="00683545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Девят</w:t>
      </w:r>
      <w:r w:rsidR="00FF53AA" w:rsidRPr="00E15C9F">
        <w:rPr>
          <w:b/>
        </w:rPr>
        <w:t>иклассник научится:</w:t>
      </w:r>
    </w:p>
    <w:p w14:paraId="56A914FF" w14:textId="77777777" w:rsidR="00FF53AA" w:rsidRPr="00E15C9F" w:rsidRDefault="00FF53AA" w:rsidP="00B0452E">
      <w:pPr>
        <w:pStyle w:val="a3"/>
        <w:numPr>
          <w:ilvl w:val="0"/>
          <w:numId w:val="9"/>
        </w:numPr>
        <w:spacing w:line="276" w:lineRule="auto"/>
        <w:ind w:left="0" w:firstLine="851"/>
        <w:jc w:val="both"/>
      </w:pPr>
      <w:r w:rsidRPr="00E15C9F">
        <w:t>выполнять задания творческого и поискового характера (проблемные вопр</w:t>
      </w:r>
      <w:r w:rsidRPr="00E15C9F">
        <w:t>о</w:t>
      </w:r>
      <w:r w:rsidRPr="00E15C9F">
        <w:t>сы, учебные задачи или  проблемные ситуации)</w:t>
      </w:r>
    </w:p>
    <w:p w14:paraId="2F9760B1" w14:textId="77777777" w:rsidR="00FF53AA" w:rsidRPr="00E15C9F" w:rsidRDefault="00FF53AA" w:rsidP="00B0452E">
      <w:pPr>
        <w:pStyle w:val="a3"/>
        <w:numPr>
          <w:ilvl w:val="0"/>
          <w:numId w:val="9"/>
        </w:numPr>
        <w:spacing w:line="276" w:lineRule="auto"/>
        <w:ind w:left="0" w:firstLine="851"/>
        <w:jc w:val="both"/>
      </w:pPr>
      <w:r w:rsidRPr="00E15C9F">
        <w:t>проводить доказательные рассуждения;</w:t>
      </w:r>
    </w:p>
    <w:p w14:paraId="5D6528E9" w14:textId="77777777" w:rsidR="00FF53AA" w:rsidRPr="00E15C9F" w:rsidRDefault="00FF53AA" w:rsidP="00B0452E">
      <w:pPr>
        <w:pStyle w:val="a3"/>
        <w:numPr>
          <w:ilvl w:val="0"/>
          <w:numId w:val="9"/>
        </w:numPr>
        <w:spacing w:line="276" w:lineRule="auto"/>
        <w:ind w:left="0" w:firstLine="851"/>
        <w:jc w:val="both"/>
      </w:pPr>
      <w:r w:rsidRPr="00E15C9F">
        <w:t>самостоятельное создание способов решения  проблемы творческого и п</w:t>
      </w:r>
      <w:r w:rsidRPr="00E15C9F">
        <w:t>о</w:t>
      </w:r>
      <w:r w:rsidRPr="00E15C9F">
        <w:t>искового характера;</w:t>
      </w:r>
    </w:p>
    <w:p w14:paraId="0CDF5ED8" w14:textId="77777777" w:rsidR="00FF53AA" w:rsidRPr="00E15C9F" w:rsidRDefault="00FF53AA" w:rsidP="00B0452E">
      <w:pPr>
        <w:pStyle w:val="a3"/>
        <w:numPr>
          <w:ilvl w:val="0"/>
          <w:numId w:val="9"/>
        </w:numPr>
        <w:spacing w:line="276" w:lineRule="auto"/>
        <w:ind w:left="0" w:firstLine="851"/>
        <w:jc w:val="both"/>
      </w:pPr>
      <w:r w:rsidRPr="00E15C9F">
        <w:t>синтез как основа составления целого из частей, в том числе с восполнением недостающих компонентов;</w:t>
      </w:r>
    </w:p>
    <w:p w14:paraId="70464308" w14:textId="77777777" w:rsidR="00FF53AA" w:rsidRPr="00E15C9F" w:rsidRDefault="00FF53AA" w:rsidP="00B0452E">
      <w:pPr>
        <w:pStyle w:val="a3"/>
        <w:numPr>
          <w:ilvl w:val="0"/>
          <w:numId w:val="9"/>
        </w:numPr>
        <w:spacing w:line="276" w:lineRule="auto"/>
        <w:ind w:left="0" w:firstLine="851"/>
        <w:jc w:val="both"/>
      </w:pPr>
      <w:r w:rsidRPr="00E15C9F">
        <w:t>использование приёмов конкретизации, абстрагирования, варьирования, аналогии</w:t>
      </w:r>
      <w:proofErr w:type="gramStart"/>
      <w:r w:rsidRPr="00E15C9F">
        <w:t xml:space="preserve"> ,</w:t>
      </w:r>
      <w:proofErr w:type="gramEnd"/>
      <w:r w:rsidRPr="00E15C9F">
        <w:t xml:space="preserve"> постановки аналитических вопросов для решения задач.</w:t>
      </w:r>
    </w:p>
    <w:p w14:paraId="52867D72" w14:textId="77777777" w:rsidR="00FF53AA" w:rsidRPr="00E15C9F" w:rsidRDefault="00FF53AA" w:rsidP="00B0452E">
      <w:pPr>
        <w:pStyle w:val="a3"/>
        <w:numPr>
          <w:ilvl w:val="0"/>
          <w:numId w:val="9"/>
        </w:numPr>
        <w:spacing w:line="276" w:lineRule="auto"/>
        <w:ind w:left="0" w:firstLine="851"/>
        <w:jc w:val="both"/>
      </w:pPr>
      <w:r w:rsidRPr="00E15C9F">
        <w:t>умение понимать и адекватно оценивать язык средств массовой информации</w:t>
      </w:r>
    </w:p>
    <w:p w14:paraId="0C875BDA" w14:textId="77777777" w:rsidR="00FF53AA" w:rsidRPr="00E15C9F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E15C9F">
        <w:t>владеть смысловым чтением текстов различных жанров: извлечение инфо</w:t>
      </w:r>
      <w:r w:rsidRPr="00E15C9F">
        <w:t>р</w:t>
      </w:r>
      <w:r w:rsidRPr="00E15C9F">
        <w:t>мации в соответствии с целью чтения;</w:t>
      </w:r>
    </w:p>
    <w:p w14:paraId="3FDB8114" w14:textId="77777777" w:rsidR="00FF53AA" w:rsidRPr="00E15C9F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E15C9F">
        <w:t>выбирать наиболее эффективные способы решения задач в зависимости от условий;</w:t>
      </w:r>
    </w:p>
    <w:p w14:paraId="62F3AFA9" w14:textId="77777777" w:rsidR="00FF53AA" w:rsidRPr="00E15C9F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E15C9F">
        <w:t>анализировать объект с выделением существенных и несущественных пр</w:t>
      </w:r>
      <w:r w:rsidRPr="00E15C9F">
        <w:t>и</w:t>
      </w:r>
      <w:r w:rsidRPr="00E15C9F">
        <w:t>знаков;</w:t>
      </w:r>
    </w:p>
    <w:p w14:paraId="39A6C69A" w14:textId="77777777" w:rsidR="00FF53AA" w:rsidRPr="00E15C9F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E15C9F">
        <w:t xml:space="preserve">выбирать основания и критерии для сравнения, классификации, </w:t>
      </w:r>
      <w:proofErr w:type="spellStart"/>
      <w:r w:rsidRPr="00E15C9F">
        <w:t>сериации</w:t>
      </w:r>
      <w:proofErr w:type="spellEnd"/>
      <w:r w:rsidRPr="00E15C9F">
        <w:t xml:space="preserve"> объектов;</w:t>
      </w:r>
    </w:p>
    <w:p w14:paraId="4E1DE47A" w14:textId="77777777" w:rsidR="00FF53AA" w:rsidRPr="00E15C9F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E15C9F">
        <w:t>осуществлять подведение под понятие, выведение следствий;</w:t>
      </w:r>
    </w:p>
    <w:p w14:paraId="6BD2F0B0" w14:textId="77777777" w:rsidR="00FF53AA" w:rsidRPr="00E15C9F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E15C9F">
        <w:t>устанавливать причинно-следственные связи;</w:t>
      </w:r>
    </w:p>
    <w:p w14:paraId="16687E03" w14:textId="77777777" w:rsidR="00FF53AA" w:rsidRPr="00E15C9F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E15C9F">
        <w:t xml:space="preserve">проводить доказательные рассуждения; </w:t>
      </w:r>
    </w:p>
    <w:p w14:paraId="41B6E61F" w14:textId="77777777" w:rsidR="00FF53AA" w:rsidRPr="00E15C9F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E15C9F">
        <w:t>проводить синтез как составление целого из частей, в том числе с восполн</w:t>
      </w:r>
      <w:r w:rsidRPr="00E15C9F">
        <w:t>е</w:t>
      </w:r>
      <w:r w:rsidRPr="00E15C9F">
        <w:t>нием недостающих компонентов.</w:t>
      </w:r>
    </w:p>
    <w:p w14:paraId="20A71379" w14:textId="77777777" w:rsidR="00FF53AA" w:rsidRPr="00E15C9F" w:rsidRDefault="00683545" w:rsidP="00B0452E">
      <w:pPr>
        <w:pStyle w:val="ab"/>
        <w:spacing w:line="276" w:lineRule="auto"/>
        <w:ind w:firstLine="851"/>
        <w:rPr>
          <w:b/>
          <w:sz w:val="24"/>
          <w:szCs w:val="24"/>
        </w:rPr>
      </w:pPr>
      <w:r w:rsidRPr="00E15C9F">
        <w:rPr>
          <w:b/>
          <w:sz w:val="24"/>
          <w:szCs w:val="24"/>
        </w:rPr>
        <w:t>Девятиклассник</w:t>
      </w:r>
      <w:r w:rsidR="00FF53AA" w:rsidRPr="00E15C9F">
        <w:rPr>
          <w:b/>
          <w:sz w:val="24"/>
          <w:szCs w:val="24"/>
        </w:rPr>
        <w:t xml:space="preserve"> получит возможность:</w:t>
      </w:r>
    </w:p>
    <w:p w14:paraId="44A2C520" w14:textId="77777777" w:rsidR="00FF53AA" w:rsidRPr="0054576E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54576E">
        <w:t>комбинировать известные алгоритмы решения математических задач, не предполагающих стандартное применение одного из них;</w:t>
      </w:r>
    </w:p>
    <w:p w14:paraId="337130FF" w14:textId="77777777" w:rsidR="00FF53AA" w:rsidRPr="0054576E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54576E">
        <w:lastRenderedPageBreak/>
        <w:t>исследование практических ситуаций, выдвижение предложений, поним</w:t>
      </w:r>
      <w:r w:rsidRPr="0054576E">
        <w:t>а</w:t>
      </w:r>
      <w:r w:rsidRPr="0054576E">
        <w:t>ние необходимости их проверки на практике;</w:t>
      </w:r>
    </w:p>
    <w:p w14:paraId="18716E59" w14:textId="77777777" w:rsidR="00FF53AA" w:rsidRPr="0054576E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54576E">
        <w:t>использование практических и лабораторных работ, несложных экспер</w:t>
      </w:r>
      <w:r w:rsidRPr="0054576E">
        <w:t>и</w:t>
      </w:r>
      <w:r w:rsidRPr="0054576E">
        <w:t>ментов для доказательства выдвигаемых предложений; описание результатов этих работ;</w:t>
      </w:r>
    </w:p>
    <w:p w14:paraId="52A2F94A" w14:textId="77777777" w:rsidR="00FF53AA" w:rsidRPr="0054576E" w:rsidRDefault="00FF53AA" w:rsidP="00B0452E">
      <w:pPr>
        <w:pStyle w:val="a3"/>
        <w:numPr>
          <w:ilvl w:val="0"/>
          <w:numId w:val="18"/>
        </w:numPr>
        <w:spacing w:line="276" w:lineRule="auto"/>
        <w:ind w:left="0" w:firstLine="851"/>
        <w:jc w:val="both"/>
      </w:pPr>
      <w:r w:rsidRPr="0054576E">
        <w:t>самостоятельное выполнение творческих работ, осуществляя исследовател</w:t>
      </w:r>
      <w:r w:rsidRPr="0054576E">
        <w:t>ь</w:t>
      </w:r>
      <w:r w:rsidRPr="0054576E">
        <w:t>ские и проектные действия, создание продукта исследовательской и проектной деятельн</w:t>
      </w:r>
      <w:r w:rsidRPr="0054576E">
        <w:t>о</w:t>
      </w:r>
      <w:r w:rsidRPr="0054576E">
        <w:t>сти.</w:t>
      </w:r>
    </w:p>
    <w:p w14:paraId="5142651F" w14:textId="77777777" w:rsidR="00683545" w:rsidRPr="00E15C9F" w:rsidRDefault="00683545" w:rsidP="00B0452E">
      <w:pPr>
        <w:spacing w:line="276" w:lineRule="auto"/>
        <w:ind w:firstLine="851"/>
        <w:jc w:val="both"/>
        <w:rPr>
          <w:b/>
        </w:rPr>
      </w:pPr>
    </w:p>
    <w:p w14:paraId="7B2E3CE9" w14:textId="75E90FC1" w:rsidR="00FF53AA" w:rsidRPr="00E15C9F" w:rsidRDefault="00D50C7C" w:rsidP="00B0452E">
      <w:pPr>
        <w:spacing w:line="276" w:lineRule="auto"/>
        <w:ind w:firstLine="851"/>
        <w:jc w:val="center"/>
        <w:rPr>
          <w:b/>
        </w:rPr>
      </w:pPr>
      <w:r>
        <w:rPr>
          <w:b/>
        </w:rPr>
        <w:t xml:space="preserve"> Планируемые результаты</w:t>
      </w:r>
      <w:r w:rsidR="00FF53AA" w:rsidRPr="00E15C9F">
        <w:rPr>
          <w:b/>
        </w:rPr>
        <w:t>:</w:t>
      </w:r>
    </w:p>
    <w:p w14:paraId="37E3B101" w14:textId="77777777" w:rsidR="00FF53AA" w:rsidRPr="00E15C9F" w:rsidRDefault="00683545" w:rsidP="00B0452E">
      <w:pPr>
        <w:pStyle w:val="3"/>
        <w:spacing w:line="276" w:lineRule="auto"/>
        <w:ind w:firstLine="851"/>
        <w:jc w:val="both"/>
        <w:rPr>
          <w:sz w:val="24"/>
          <w:szCs w:val="24"/>
        </w:rPr>
      </w:pPr>
      <w:bookmarkStart w:id="1" w:name="_Toc284663347"/>
      <w:bookmarkStart w:id="2" w:name="_Toc284662721"/>
      <w:r w:rsidRPr="00E15C9F">
        <w:rPr>
          <w:sz w:val="24"/>
          <w:szCs w:val="24"/>
        </w:rPr>
        <w:t>Девятиклассник</w:t>
      </w:r>
      <w:r w:rsidR="006C57F0" w:rsidRPr="00E15C9F">
        <w:rPr>
          <w:sz w:val="24"/>
          <w:szCs w:val="24"/>
        </w:rPr>
        <w:t xml:space="preserve"> </w:t>
      </w:r>
      <w:r w:rsidR="00FF53AA" w:rsidRPr="00E15C9F">
        <w:rPr>
          <w:sz w:val="24"/>
          <w:szCs w:val="24"/>
        </w:rPr>
        <w:t>научится (для использования в повседневной жизни и обе</w:t>
      </w:r>
      <w:r w:rsidR="00FF53AA" w:rsidRPr="00E15C9F">
        <w:rPr>
          <w:sz w:val="24"/>
          <w:szCs w:val="24"/>
        </w:rPr>
        <w:t>с</w:t>
      </w:r>
      <w:r w:rsidR="00FF53AA" w:rsidRPr="00E15C9F">
        <w:rPr>
          <w:sz w:val="24"/>
          <w:szCs w:val="24"/>
        </w:rPr>
        <w:t>печения возможности успешного продолжения образования на базовом уровне)</w:t>
      </w:r>
      <w:bookmarkEnd w:id="1"/>
      <w:bookmarkEnd w:id="2"/>
    </w:p>
    <w:p w14:paraId="350A3EAB" w14:textId="77777777" w:rsidR="0072616B" w:rsidRPr="00E15C9F" w:rsidRDefault="0072616B" w:rsidP="00B0452E">
      <w:pPr>
        <w:pStyle w:val="3"/>
        <w:spacing w:line="276" w:lineRule="auto"/>
        <w:ind w:firstLine="851"/>
        <w:jc w:val="both"/>
        <w:rPr>
          <w:sz w:val="24"/>
          <w:szCs w:val="24"/>
        </w:rPr>
      </w:pPr>
      <w:r w:rsidRPr="00E15C9F">
        <w:rPr>
          <w:sz w:val="24"/>
          <w:szCs w:val="24"/>
        </w:rPr>
        <w:t>Уметь выполнять вычисления и преобразования</w:t>
      </w:r>
    </w:p>
    <w:p w14:paraId="6512EEA6" w14:textId="77777777" w:rsidR="00205777" w:rsidRPr="00E15C9F" w:rsidRDefault="0072616B" w:rsidP="00B0452E">
      <w:pPr>
        <w:spacing w:line="276" w:lineRule="auto"/>
        <w:ind w:firstLine="851"/>
        <w:jc w:val="both"/>
      </w:pPr>
      <w:r w:rsidRPr="00E15C9F">
        <w:t>-выполнять, сочетая устные и письменные приёмы, арифметические действия с рациональными числами, сравнивать действительные числа; находить в несложных сл</w:t>
      </w:r>
      <w:r w:rsidRPr="00E15C9F">
        <w:t>у</w:t>
      </w:r>
      <w:r w:rsidRPr="00E15C9F">
        <w:t>чаях значения степеней с целыми показателями; вычислять значения числовых выраж</w:t>
      </w:r>
      <w:r w:rsidRPr="00E15C9F">
        <w:t>е</w:t>
      </w:r>
      <w:r w:rsidRPr="00E15C9F">
        <w:t>ний; переходить от одной формы записи чисел к другой;</w:t>
      </w:r>
    </w:p>
    <w:p w14:paraId="225A4FEA" w14:textId="77777777" w:rsidR="0072616B" w:rsidRPr="00E15C9F" w:rsidRDefault="0072616B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Уметь строить и читать графики функций</w:t>
      </w:r>
    </w:p>
    <w:p w14:paraId="7DB89647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t>- округлять целые числа и десятичные дроби, находить приближения чисел с н</w:t>
      </w:r>
      <w:r w:rsidRPr="00E15C9F">
        <w:t>е</w:t>
      </w:r>
      <w:r w:rsidRPr="00E15C9F">
        <w:t>достатком и с избытком, выполнять прикидку результата вычислений, оценку числовых выражений;</w:t>
      </w:r>
    </w:p>
    <w:p w14:paraId="2D6A0C91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t>- определять  координаты  точки  плоскости,  строить  точки  с заданными коо</w:t>
      </w:r>
      <w:r w:rsidRPr="00E15C9F">
        <w:t>р</w:t>
      </w:r>
      <w:r w:rsidRPr="00E15C9F">
        <w:t>динатами;</w:t>
      </w:r>
    </w:p>
    <w:p w14:paraId="5870EA5F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t>- определять значение функции по значению аргумента при различных способах задания функции, решать обратную задачу;</w:t>
      </w:r>
    </w:p>
    <w:p w14:paraId="7EDC143A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t>- определять свойства функции по её графику;</w:t>
      </w:r>
    </w:p>
    <w:p w14:paraId="5C00ED7B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t>- строить графики изученных функций, описывать их свойства.</w:t>
      </w:r>
    </w:p>
    <w:p w14:paraId="2AA35DA1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rPr>
          <w:b/>
        </w:rPr>
        <w:t>Уметь выполнять действия с геометрическими фигурами</w:t>
      </w:r>
    </w:p>
    <w:p w14:paraId="584BAA13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t>- решать планиметрические задачи на нахождение геометрических величин (длин, углов, площадей);</w:t>
      </w:r>
    </w:p>
    <w:p w14:paraId="69C88AC5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t>- распознавать геометрические фигуры на плоскости, различать их взаимное  ра</w:t>
      </w:r>
      <w:r w:rsidRPr="00E15C9F">
        <w:t>с</w:t>
      </w:r>
      <w:r w:rsidRPr="00E15C9F">
        <w:t>положение,  изображать  геометрические  фигуры;</w:t>
      </w:r>
    </w:p>
    <w:p w14:paraId="4D8088AC" w14:textId="77777777" w:rsidR="0072616B" w:rsidRPr="00E15C9F" w:rsidRDefault="0072616B" w:rsidP="00B0452E">
      <w:pPr>
        <w:spacing w:line="276" w:lineRule="auto"/>
        <w:ind w:firstLine="851"/>
        <w:jc w:val="both"/>
      </w:pPr>
      <w:r w:rsidRPr="00E15C9F">
        <w:t>- выполнять чертежи по условию задачи.</w:t>
      </w:r>
    </w:p>
    <w:p w14:paraId="570817E8" w14:textId="77777777" w:rsidR="00D34008" w:rsidRPr="00E15C9F" w:rsidRDefault="00D34008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Уметь работать со статистической информацией, находить частоту и вероя</w:t>
      </w:r>
      <w:r w:rsidRPr="00E15C9F">
        <w:rPr>
          <w:b/>
        </w:rPr>
        <w:t>т</w:t>
      </w:r>
      <w:r w:rsidRPr="00E15C9F">
        <w:rPr>
          <w:b/>
        </w:rPr>
        <w:t>ность случайного события</w:t>
      </w:r>
    </w:p>
    <w:p w14:paraId="6C8A0EEC" w14:textId="77777777" w:rsidR="00D34008" w:rsidRPr="00E15C9F" w:rsidRDefault="00D34008" w:rsidP="00B0452E">
      <w:pPr>
        <w:spacing w:line="276" w:lineRule="auto"/>
        <w:ind w:firstLine="851"/>
        <w:jc w:val="both"/>
      </w:pPr>
      <w:r w:rsidRPr="00E15C9F">
        <w:t>- извлекать  статистическую  информацию,  представленную  в таблицах, на ди</w:t>
      </w:r>
      <w:r w:rsidRPr="00E15C9F">
        <w:t>а</w:t>
      </w:r>
      <w:r w:rsidRPr="00E15C9F">
        <w:t>граммах, графиках;</w:t>
      </w:r>
    </w:p>
    <w:p w14:paraId="076B664E" w14:textId="77777777" w:rsidR="00D34008" w:rsidRPr="00E15C9F" w:rsidRDefault="00D34008" w:rsidP="00B0452E">
      <w:pPr>
        <w:spacing w:line="276" w:lineRule="auto"/>
        <w:ind w:firstLine="851"/>
        <w:jc w:val="both"/>
      </w:pPr>
      <w:r w:rsidRPr="00E15C9F">
        <w:t>- решать комбинаторные задачи путем организованного перебора возможных  в</w:t>
      </w:r>
      <w:r w:rsidRPr="00E15C9F">
        <w:t>а</w:t>
      </w:r>
      <w:r w:rsidRPr="00E15C9F">
        <w:t>риантов,  а  также  с  использованием  правила умножения;</w:t>
      </w:r>
    </w:p>
    <w:p w14:paraId="3E406779" w14:textId="77777777" w:rsidR="00D34008" w:rsidRPr="00E15C9F" w:rsidRDefault="00D34008" w:rsidP="00B0452E">
      <w:pPr>
        <w:spacing w:line="276" w:lineRule="auto"/>
        <w:ind w:firstLine="851"/>
        <w:jc w:val="both"/>
      </w:pPr>
      <w:r w:rsidRPr="00E15C9F">
        <w:t>- вычислять средние значения результатов измерений;</w:t>
      </w:r>
    </w:p>
    <w:p w14:paraId="47CE5C15" w14:textId="77777777" w:rsidR="00D34008" w:rsidRPr="00E15C9F" w:rsidRDefault="00D34008" w:rsidP="00B0452E">
      <w:pPr>
        <w:spacing w:line="276" w:lineRule="auto"/>
        <w:ind w:firstLine="851"/>
        <w:jc w:val="both"/>
      </w:pPr>
      <w:r w:rsidRPr="00E15C9F">
        <w:t>- находить частоту события, используя собственные наблюдения и готовые стат</w:t>
      </w:r>
      <w:r w:rsidRPr="00E15C9F">
        <w:t>и</w:t>
      </w:r>
      <w:r w:rsidRPr="00E15C9F">
        <w:t>стические данные;</w:t>
      </w:r>
    </w:p>
    <w:p w14:paraId="52AF6446" w14:textId="77777777" w:rsidR="00D34008" w:rsidRPr="00E15C9F" w:rsidRDefault="00D34008" w:rsidP="00B0452E">
      <w:pPr>
        <w:spacing w:line="276" w:lineRule="auto"/>
        <w:ind w:firstLine="851"/>
        <w:jc w:val="both"/>
      </w:pPr>
      <w:r w:rsidRPr="00E15C9F">
        <w:t>- находить вероятности случайных событий в простейших случаях.</w:t>
      </w:r>
    </w:p>
    <w:p w14:paraId="2DA6B8AF" w14:textId="77777777" w:rsidR="00D34008" w:rsidRPr="00E15C9F" w:rsidRDefault="00D34008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Уметь использовать приобретенные знания и умения в практической де</w:t>
      </w:r>
      <w:r w:rsidRPr="00E15C9F">
        <w:rPr>
          <w:b/>
        </w:rPr>
        <w:t>я</w:t>
      </w:r>
      <w:r w:rsidRPr="00E15C9F">
        <w:rPr>
          <w:b/>
        </w:rPr>
        <w:t>тельности и повседневной жизни, уметь строить и исследовать простейшие матем</w:t>
      </w:r>
      <w:r w:rsidRPr="00E15C9F">
        <w:rPr>
          <w:b/>
        </w:rPr>
        <w:t>а</w:t>
      </w:r>
      <w:r w:rsidRPr="00E15C9F">
        <w:rPr>
          <w:b/>
        </w:rPr>
        <w:t>тические модели</w:t>
      </w:r>
    </w:p>
    <w:p w14:paraId="7007D096" w14:textId="77777777" w:rsidR="00D34008" w:rsidRPr="00E15C9F" w:rsidRDefault="00D83851" w:rsidP="00B0452E">
      <w:pPr>
        <w:widowControl w:val="0"/>
        <w:spacing w:line="276" w:lineRule="auto"/>
        <w:ind w:firstLine="851"/>
        <w:jc w:val="both"/>
        <w:rPr>
          <w:bCs/>
          <w:color w:val="000000"/>
        </w:rPr>
      </w:pPr>
      <w:r w:rsidRPr="00E15C9F">
        <w:rPr>
          <w:bCs/>
          <w:color w:val="000000"/>
        </w:rPr>
        <w:t xml:space="preserve">- решать </w:t>
      </w:r>
      <w:r w:rsidR="00D34008" w:rsidRPr="00E15C9F">
        <w:rPr>
          <w:bCs/>
          <w:color w:val="000000"/>
        </w:rPr>
        <w:t xml:space="preserve">сложные практические расчётные задачи; решать задачи, связанные с </w:t>
      </w:r>
      <w:r w:rsidR="00D34008" w:rsidRPr="00E15C9F">
        <w:rPr>
          <w:bCs/>
          <w:color w:val="000000"/>
        </w:rPr>
        <w:lastRenderedPageBreak/>
        <w:t>отношением, пропорциональностью величин, дробями,</w:t>
      </w:r>
      <w:r w:rsidR="00D34008" w:rsidRPr="00E15C9F">
        <w:t xml:space="preserve"> п</w:t>
      </w:r>
      <w:r w:rsidR="00D34008" w:rsidRPr="00E15C9F">
        <w:rPr>
          <w:bCs/>
          <w:color w:val="000000"/>
        </w:rPr>
        <w:t>роцентами; пользоваться оценкой и прикидкой при практических расчётах; интерпретировать результаты решения задач с учётом ограничений, связанных с реальными свойствами рассматриваемых объектов;</w:t>
      </w:r>
    </w:p>
    <w:p w14:paraId="76DA017A" w14:textId="77777777" w:rsidR="00205777" w:rsidRPr="00E15C9F" w:rsidRDefault="00D34008" w:rsidP="00B0452E">
      <w:pPr>
        <w:widowControl w:val="0"/>
        <w:spacing w:line="276" w:lineRule="auto"/>
        <w:ind w:firstLine="851"/>
        <w:jc w:val="both"/>
        <w:rPr>
          <w:bCs/>
          <w:color w:val="000000"/>
        </w:rPr>
      </w:pPr>
      <w:r w:rsidRPr="00E15C9F">
        <w:rPr>
          <w:bCs/>
          <w:color w:val="000000"/>
        </w:rPr>
        <w:t xml:space="preserve">- пользоваться основными единицами длины, массы, времени, скорости, площади, объёма; выражать более крупные единицы </w:t>
      </w:r>
      <w:proofErr w:type="gramStart"/>
      <w:r w:rsidRPr="00E15C9F">
        <w:rPr>
          <w:bCs/>
          <w:color w:val="000000"/>
        </w:rPr>
        <w:t>через</w:t>
      </w:r>
      <w:proofErr w:type="gramEnd"/>
      <w:r w:rsidRPr="00E15C9F">
        <w:rPr>
          <w:bCs/>
          <w:color w:val="000000"/>
        </w:rPr>
        <w:t xml:space="preserve"> более мелкие и наоборот. Осуществлять практические расчёты по формулам,  составлять  несложные  формулы,  выражающие з</w:t>
      </w:r>
      <w:r w:rsidRPr="00E15C9F">
        <w:rPr>
          <w:bCs/>
          <w:color w:val="000000"/>
        </w:rPr>
        <w:t>а</w:t>
      </w:r>
      <w:r w:rsidRPr="00E15C9F">
        <w:rPr>
          <w:bCs/>
          <w:color w:val="000000"/>
        </w:rPr>
        <w:t>висимости между величинами</w:t>
      </w:r>
      <w:r w:rsidR="0016726F" w:rsidRPr="00E15C9F">
        <w:rPr>
          <w:bCs/>
          <w:color w:val="000000"/>
        </w:rPr>
        <w:t>;</w:t>
      </w:r>
    </w:p>
    <w:p w14:paraId="2477903F" w14:textId="77777777" w:rsidR="0016726F" w:rsidRPr="00E15C9F" w:rsidRDefault="0016726F" w:rsidP="00B0452E">
      <w:pPr>
        <w:widowControl w:val="0"/>
        <w:spacing w:line="276" w:lineRule="auto"/>
        <w:ind w:firstLine="851"/>
        <w:jc w:val="both"/>
        <w:rPr>
          <w:bCs/>
          <w:color w:val="000000"/>
        </w:rPr>
      </w:pPr>
      <w:r w:rsidRPr="00E15C9F">
        <w:rPr>
          <w:bCs/>
          <w:color w:val="000000"/>
        </w:rPr>
        <w:t>-</w:t>
      </w:r>
      <w:r w:rsidRPr="00E15C9F">
        <w:t xml:space="preserve"> </w:t>
      </w:r>
      <w:r w:rsidRPr="00E15C9F">
        <w:rPr>
          <w:bCs/>
          <w:color w:val="000000"/>
        </w:rPr>
        <w:t>описывать реальные ситуации на языке геометрии, исследовать построенные модели с использованием геометрических понятий и теорем, решать практические задачи, связанные с нахождением</w:t>
      </w:r>
      <w:r w:rsidR="00807A95" w:rsidRPr="00E15C9F">
        <w:rPr>
          <w:bCs/>
          <w:color w:val="000000"/>
        </w:rPr>
        <w:t xml:space="preserve">  </w:t>
      </w:r>
      <w:r w:rsidRPr="00E15C9F">
        <w:rPr>
          <w:bCs/>
          <w:color w:val="000000"/>
        </w:rPr>
        <w:t>геометрических величин;</w:t>
      </w:r>
    </w:p>
    <w:p w14:paraId="19E57C28" w14:textId="77777777" w:rsidR="0016726F" w:rsidRPr="00E15C9F" w:rsidRDefault="0016726F" w:rsidP="00B0452E">
      <w:pPr>
        <w:widowControl w:val="0"/>
        <w:spacing w:line="276" w:lineRule="auto"/>
        <w:ind w:firstLine="851"/>
        <w:jc w:val="both"/>
        <w:rPr>
          <w:bCs/>
          <w:color w:val="000000"/>
        </w:rPr>
      </w:pPr>
      <w:r w:rsidRPr="00E15C9F">
        <w:rPr>
          <w:bCs/>
          <w:color w:val="000000"/>
        </w:rPr>
        <w:t>- анализировать реальные числовые данные, представленные в таблицах, на ди</w:t>
      </w:r>
      <w:r w:rsidRPr="00E15C9F">
        <w:rPr>
          <w:bCs/>
          <w:color w:val="000000"/>
        </w:rPr>
        <w:t>а</w:t>
      </w:r>
      <w:r w:rsidRPr="00E15C9F">
        <w:rPr>
          <w:bCs/>
          <w:color w:val="000000"/>
        </w:rPr>
        <w:t>граммах, графиках;</w:t>
      </w:r>
    </w:p>
    <w:p w14:paraId="13D8D803" w14:textId="77777777" w:rsidR="0016726F" w:rsidRPr="00E15C9F" w:rsidRDefault="0016726F" w:rsidP="00B0452E">
      <w:pPr>
        <w:widowControl w:val="0"/>
        <w:spacing w:line="276" w:lineRule="auto"/>
        <w:ind w:firstLine="851"/>
        <w:jc w:val="both"/>
        <w:rPr>
          <w:bCs/>
          <w:color w:val="000000"/>
        </w:rPr>
      </w:pPr>
      <w:r w:rsidRPr="00E15C9F">
        <w:rPr>
          <w:bCs/>
          <w:color w:val="000000"/>
        </w:rPr>
        <w:t>- решать практические задачи, требующие систематического перебора вариантов; сравнивать шансы наступления случайных событий, оценивать  вероятности  случайного  события,  сопоставлять  и</w:t>
      </w:r>
      <w:r w:rsidR="00807A95" w:rsidRPr="00E15C9F">
        <w:rPr>
          <w:bCs/>
          <w:color w:val="000000"/>
        </w:rPr>
        <w:t xml:space="preserve"> </w:t>
      </w:r>
      <w:r w:rsidRPr="00E15C9F">
        <w:rPr>
          <w:bCs/>
          <w:color w:val="000000"/>
        </w:rPr>
        <w:t>исследовать модели реальной ситуацией с использованием а</w:t>
      </w:r>
      <w:r w:rsidRPr="00E15C9F">
        <w:rPr>
          <w:bCs/>
          <w:color w:val="000000"/>
        </w:rPr>
        <w:t>п</w:t>
      </w:r>
      <w:r w:rsidRPr="00E15C9F">
        <w:rPr>
          <w:bCs/>
          <w:color w:val="000000"/>
        </w:rPr>
        <w:t>парата вероятности и статистики.</w:t>
      </w:r>
    </w:p>
    <w:p w14:paraId="00E39787" w14:textId="77777777" w:rsidR="00EF32DE" w:rsidRPr="00E15C9F" w:rsidRDefault="00EF32DE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Основные виды учебной деятельности:</w:t>
      </w:r>
    </w:p>
    <w:p w14:paraId="3638BE81" w14:textId="77777777" w:rsidR="00EF32DE" w:rsidRPr="00E15C9F" w:rsidRDefault="00EF32DE" w:rsidP="00B0452E">
      <w:pPr>
        <w:spacing w:line="276" w:lineRule="auto"/>
        <w:ind w:firstLine="851"/>
        <w:jc w:val="both"/>
      </w:pPr>
      <w:r w:rsidRPr="00E15C9F">
        <w:t>1. Устный счет.</w:t>
      </w:r>
    </w:p>
    <w:p w14:paraId="39F13800" w14:textId="77777777" w:rsidR="00EF32DE" w:rsidRPr="00E15C9F" w:rsidRDefault="00EF32DE" w:rsidP="00B0452E">
      <w:pPr>
        <w:spacing w:line="276" w:lineRule="auto"/>
        <w:ind w:firstLine="851"/>
        <w:jc w:val="both"/>
      </w:pPr>
      <w:r w:rsidRPr="00E15C9F">
        <w:t>2. Анализ выступлений своих товарищей.</w:t>
      </w:r>
    </w:p>
    <w:p w14:paraId="75FE34D5" w14:textId="77777777" w:rsidR="00EF32DE" w:rsidRPr="00E15C9F" w:rsidRDefault="00EF32DE" w:rsidP="00B0452E">
      <w:pPr>
        <w:spacing w:line="276" w:lineRule="auto"/>
        <w:ind w:firstLine="851"/>
        <w:jc w:val="both"/>
      </w:pPr>
      <w:r w:rsidRPr="00E15C9F">
        <w:t>3. Работа с научно-популярной литературой.</w:t>
      </w:r>
    </w:p>
    <w:p w14:paraId="343DD19B" w14:textId="77777777" w:rsidR="00EF32DE" w:rsidRPr="00E15C9F" w:rsidRDefault="00EF32DE" w:rsidP="00B0452E">
      <w:pPr>
        <w:spacing w:line="276" w:lineRule="auto"/>
        <w:ind w:firstLine="851"/>
        <w:jc w:val="both"/>
      </w:pPr>
      <w:r w:rsidRPr="00E15C9F">
        <w:t>4. Анализ формул.</w:t>
      </w:r>
    </w:p>
    <w:p w14:paraId="429EF575" w14:textId="77777777" w:rsidR="00EF32DE" w:rsidRPr="00E15C9F" w:rsidRDefault="00EF32DE" w:rsidP="00B0452E">
      <w:pPr>
        <w:spacing w:line="276" w:lineRule="auto"/>
        <w:ind w:firstLine="851"/>
        <w:jc w:val="both"/>
      </w:pPr>
      <w:r w:rsidRPr="00E15C9F">
        <w:t>5.Решение задач.</w:t>
      </w:r>
    </w:p>
    <w:p w14:paraId="673B74A6" w14:textId="77777777" w:rsidR="00EF32DE" w:rsidRPr="00E15C9F" w:rsidRDefault="00EF32DE" w:rsidP="00B0452E">
      <w:pPr>
        <w:spacing w:line="276" w:lineRule="auto"/>
        <w:ind w:firstLine="851"/>
        <w:jc w:val="both"/>
      </w:pPr>
      <w:r w:rsidRPr="00E15C9F">
        <w:t>6.Анализ графиков, таблиц, схем.</w:t>
      </w:r>
    </w:p>
    <w:p w14:paraId="6EF6FAC4" w14:textId="77777777" w:rsidR="00EF32DE" w:rsidRPr="00E15C9F" w:rsidRDefault="00EF32DE" w:rsidP="00B0452E">
      <w:pPr>
        <w:spacing w:line="276" w:lineRule="auto"/>
        <w:ind w:firstLine="851"/>
        <w:jc w:val="both"/>
      </w:pPr>
      <w:r w:rsidRPr="00E15C9F">
        <w:t>7.Выполнение работ практикума.</w:t>
      </w:r>
    </w:p>
    <w:p w14:paraId="13FF11B7" w14:textId="77777777" w:rsidR="00EE10ED" w:rsidRPr="00E15C9F" w:rsidRDefault="00EE10ED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3B574B29" w14:textId="77777777" w:rsidR="003F49D5" w:rsidRPr="00E15C9F" w:rsidRDefault="003F49D5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05DECA06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40D28E17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27387546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2DA986D1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04D6A36C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1DC19049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28A176AF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64E85C05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63223669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16BA61B6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38615917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645AB91F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5732AE50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5842142E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6349A8D0" w14:textId="77777777" w:rsidR="00D50C7C" w:rsidRDefault="00D50C7C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</w:p>
    <w:p w14:paraId="1EEB27C8" w14:textId="7A0D1774" w:rsidR="00205777" w:rsidRPr="00E15C9F" w:rsidRDefault="00205777" w:rsidP="00B0452E">
      <w:pPr>
        <w:widowControl w:val="0"/>
        <w:spacing w:line="276" w:lineRule="auto"/>
        <w:ind w:firstLine="851"/>
        <w:jc w:val="both"/>
        <w:rPr>
          <w:b/>
          <w:bCs/>
          <w:color w:val="000000"/>
        </w:rPr>
      </w:pPr>
      <w:r w:rsidRPr="00E15C9F">
        <w:rPr>
          <w:b/>
          <w:bCs/>
          <w:color w:val="000000"/>
        </w:rPr>
        <w:t>Содержание курса</w:t>
      </w:r>
      <w:r w:rsidR="005B55C4" w:rsidRPr="00E15C9F">
        <w:rPr>
          <w:b/>
          <w:bCs/>
          <w:color w:val="000000"/>
        </w:rPr>
        <w:t xml:space="preserve"> внеурочной деятельности</w:t>
      </w:r>
      <w:r w:rsidR="003F49D5" w:rsidRPr="00E15C9F">
        <w:rPr>
          <w:b/>
          <w:bCs/>
          <w:color w:val="000000"/>
        </w:rPr>
        <w:t xml:space="preserve"> (34 часа)</w:t>
      </w:r>
    </w:p>
    <w:p w14:paraId="3E61ECDD" w14:textId="77777777" w:rsidR="00683545" w:rsidRPr="00E15C9F" w:rsidRDefault="00683545" w:rsidP="00B0452E">
      <w:pPr>
        <w:spacing w:line="276" w:lineRule="auto"/>
        <w:ind w:firstLine="851"/>
        <w:jc w:val="both"/>
        <w:rPr>
          <w:b/>
        </w:rPr>
      </w:pPr>
    </w:p>
    <w:p w14:paraId="4DC89F85" w14:textId="77777777" w:rsidR="009653FD" w:rsidRPr="00E15C9F" w:rsidRDefault="00683545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В</w:t>
      </w:r>
      <w:r w:rsidR="009653FD" w:rsidRPr="00E15C9F">
        <w:rPr>
          <w:b/>
        </w:rPr>
        <w:t>ычисления</w:t>
      </w:r>
      <w:r w:rsidR="00862B1C" w:rsidRPr="00E15C9F">
        <w:rPr>
          <w:b/>
        </w:rPr>
        <w:t>.</w:t>
      </w:r>
      <w:r w:rsidR="00326877" w:rsidRPr="00E15C9F">
        <w:rPr>
          <w:b/>
        </w:rPr>
        <w:t xml:space="preserve"> </w:t>
      </w:r>
    </w:p>
    <w:p w14:paraId="249C84DD" w14:textId="77777777" w:rsidR="00205777" w:rsidRPr="00E15C9F" w:rsidRDefault="00683545" w:rsidP="00B0452E">
      <w:pPr>
        <w:spacing w:line="276" w:lineRule="auto"/>
        <w:ind w:firstLine="851"/>
        <w:jc w:val="both"/>
      </w:pPr>
      <w:r w:rsidRPr="00E15C9F">
        <w:t xml:space="preserve">Действия с </w:t>
      </w:r>
      <w:proofErr w:type="gramStart"/>
      <w:r w:rsidRPr="00E15C9F">
        <w:t>дей</w:t>
      </w:r>
      <w:r w:rsidR="00205777" w:rsidRPr="00E15C9F">
        <w:t>ствительны</w:t>
      </w:r>
      <w:r w:rsidRPr="00E15C9F">
        <w:t>ми</w:t>
      </w:r>
      <w:proofErr w:type="gramEnd"/>
      <w:r w:rsidR="00205777" w:rsidRPr="00E15C9F">
        <w:t xml:space="preserve"> числа.</w:t>
      </w:r>
      <w:r w:rsidR="009653FD" w:rsidRPr="00E15C9F">
        <w:t xml:space="preserve"> </w:t>
      </w:r>
    </w:p>
    <w:p w14:paraId="23A1DA12" w14:textId="77777777" w:rsidR="00862B1C" w:rsidRPr="00E15C9F" w:rsidRDefault="00862B1C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 xml:space="preserve">Алгебраические выражения. </w:t>
      </w:r>
    </w:p>
    <w:p w14:paraId="13379878" w14:textId="77777777" w:rsidR="00862B1C" w:rsidRPr="00E15C9F" w:rsidRDefault="00862B1C" w:rsidP="00B0452E">
      <w:pPr>
        <w:spacing w:line="276" w:lineRule="auto"/>
        <w:ind w:firstLine="851"/>
        <w:jc w:val="both"/>
      </w:pPr>
      <w:r w:rsidRPr="00E15C9F">
        <w:lastRenderedPageBreak/>
        <w:t>Преобразование рациональных выражений.</w:t>
      </w:r>
    </w:p>
    <w:p w14:paraId="56E0E259" w14:textId="77777777" w:rsidR="00862B1C" w:rsidRPr="00E15C9F" w:rsidRDefault="00683545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>Уравнения и н</w:t>
      </w:r>
      <w:r w:rsidR="00862B1C" w:rsidRPr="00E15C9F">
        <w:rPr>
          <w:b/>
        </w:rPr>
        <w:t xml:space="preserve">еравенства. </w:t>
      </w:r>
    </w:p>
    <w:p w14:paraId="0C58575D" w14:textId="77777777" w:rsidR="00862B1C" w:rsidRPr="00E15C9F" w:rsidRDefault="00862B1C" w:rsidP="00B0452E">
      <w:pPr>
        <w:spacing w:line="276" w:lineRule="auto"/>
        <w:ind w:firstLine="851"/>
        <w:jc w:val="both"/>
      </w:pPr>
      <w:r w:rsidRPr="00E15C9F">
        <w:t xml:space="preserve">Линейные уравнения с одной переменной. Рациональные уравнения. </w:t>
      </w:r>
      <w:r w:rsidR="00683545" w:rsidRPr="00E15C9F">
        <w:t>Квадратные уравнения. С</w:t>
      </w:r>
      <w:r w:rsidRPr="00E15C9F">
        <w:t>истем</w:t>
      </w:r>
      <w:r w:rsidR="00683545" w:rsidRPr="00E15C9F">
        <w:t>ы</w:t>
      </w:r>
      <w:r w:rsidRPr="00E15C9F">
        <w:t xml:space="preserve"> уравнений. Линейные неравенства с одной переменной. </w:t>
      </w:r>
      <w:r w:rsidR="00683545" w:rsidRPr="00E15C9F">
        <w:t xml:space="preserve">Неравенства второй степени с одним неизвестным.  Рациональные неравенства. Метод интервалов. </w:t>
      </w:r>
      <w:r w:rsidRPr="00E15C9F">
        <w:t>Решение систем неравенств.</w:t>
      </w:r>
    </w:p>
    <w:p w14:paraId="341C34E5" w14:textId="77777777" w:rsidR="005545A2" w:rsidRPr="00E15C9F" w:rsidRDefault="005545A2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 xml:space="preserve">Графики и функции </w:t>
      </w:r>
    </w:p>
    <w:p w14:paraId="3926122E" w14:textId="77777777" w:rsidR="005545A2" w:rsidRPr="00E15C9F" w:rsidRDefault="00683545" w:rsidP="00B0452E">
      <w:pPr>
        <w:spacing w:line="276" w:lineRule="auto"/>
        <w:ind w:firstLine="851"/>
        <w:jc w:val="both"/>
      </w:pPr>
      <w:r w:rsidRPr="00E15C9F">
        <w:t>О</w:t>
      </w:r>
      <w:r w:rsidR="005545A2" w:rsidRPr="00E15C9F">
        <w:t>бласть определения функции. Чтение графиков функций. Примеры графических зависимостей, отражающих реальные процессы. Функция, описывающая прямую пропо</w:t>
      </w:r>
      <w:r w:rsidR="005545A2" w:rsidRPr="00E15C9F">
        <w:t>р</w:t>
      </w:r>
      <w:r w:rsidR="005545A2" w:rsidRPr="00E15C9F">
        <w:t>циональную зависимость, её  график. Линейная  функция,  её  график,  геометрический  смысл коэффициентов.</w:t>
      </w:r>
      <w:r w:rsidRPr="00E15C9F">
        <w:t xml:space="preserve"> Квадратичная функция. Степенная функция.</w:t>
      </w:r>
    </w:p>
    <w:p w14:paraId="04943226" w14:textId="77777777" w:rsidR="00683545" w:rsidRPr="00E15C9F" w:rsidRDefault="00683545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 xml:space="preserve">Степень числа </w:t>
      </w:r>
    </w:p>
    <w:p w14:paraId="4454A190" w14:textId="77777777" w:rsidR="00683545" w:rsidRPr="00E15C9F" w:rsidRDefault="00683545" w:rsidP="00B0452E">
      <w:pPr>
        <w:spacing w:line="276" w:lineRule="auto"/>
        <w:ind w:firstLine="851"/>
        <w:jc w:val="both"/>
      </w:pPr>
      <w:r w:rsidRPr="00E15C9F">
        <w:t xml:space="preserve">Корень степени </w:t>
      </w:r>
      <w:r w:rsidRPr="00E15C9F">
        <w:rPr>
          <w:lang w:val="en-US"/>
        </w:rPr>
        <w:t>n</w:t>
      </w:r>
      <w:r w:rsidRPr="00E15C9F">
        <w:t xml:space="preserve">. Свойства корней степени </w:t>
      </w:r>
      <w:r w:rsidRPr="00E15C9F">
        <w:rPr>
          <w:lang w:val="en-US"/>
        </w:rPr>
        <w:t>n</w:t>
      </w:r>
    </w:p>
    <w:p w14:paraId="7DC6EF45" w14:textId="77777777" w:rsidR="00683545" w:rsidRPr="00E15C9F" w:rsidRDefault="00683545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 xml:space="preserve">Последовательности </w:t>
      </w:r>
    </w:p>
    <w:p w14:paraId="53D621BA" w14:textId="77777777" w:rsidR="00683545" w:rsidRPr="00E15C9F" w:rsidRDefault="00683545" w:rsidP="00B0452E">
      <w:pPr>
        <w:spacing w:line="276" w:lineRule="auto"/>
        <w:ind w:firstLine="851"/>
        <w:jc w:val="both"/>
      </w:pPr>
      <w:r w:rsidRPr="00E15C9F">
        <w:t xml:space="preserve">Арифметическая и геометрическая последовательности. Сумма </w:t>
      </w:r>
      <w:r w:rsidRPr="00E15C9F">
        <w:rPr>
          <w:lang w:val="en-US"/>
        </w:rPr>
        <w:t>n</w:t>
      </w:r>
      <w:r w:rsidRPr="00E15C9F">
        <w:t xml:space="preserve"> первых членов последовательности.</w:t>
      </w:r>
    </w:p>
    <w:p w14:paraId="58D8B98E" w14:textId="77777777" w:rsidR="00683545" w:rsidRPr="00E15C9F" w:rsidRDefault="00683545" w:rsidP="00B0452E">
      <w:pPr>
        <w:spacing w:line="276" w:lineRule="auto"/>
        <w:ind w:firstLine="851"/>
        <w:jc w:val="both"/>
        <w:rPr>
          <w:b/>
        </w:rPr>
      </w:pPr>
      <w:r w:rsidRPr="00E15C9F">
        <w:rPr>
          <w:b/>
        </w:rPr>
        <w:t xml:space="preserve">Тригонометрические формулы </w:t>
      </w:r>
    </w:p>
    <w:p w14:paraId="0D536663" w14:textId="77777777" w:rsidR="00683545" w:rsidRPr="00E15C9F" w:rsidRDefault="00683545" w:rsidP="00B0452E">
      <w:pPr>
        <w:spacing w:line="276" w:lineRule="auto"/>
        <w:ind w:firstLine="851"/>
        <w:jc w:val="both"/>
      </w:pPr>
      <w:r w:rsidRPr="00E15C9F">
        <w:t>Угол и его мера. Синус, косинус, тангенс и котангенс угла. Основные тригон</w:t>
      </w:r>
      <w:r w:rsidRPr="00E15C9F">
        <w:t>о</w:t>
      </w:r>
      <w:r w:rsidRPr="00E15C9F">
        <w:t>метрические формулы.</w:t>
      </w:r>
    </w:p>
    <w:p w14:paraId="538BA9B9" w14:textId="77777777" w:rsidR="00862B1C" w:rsidRPr="00E15C9F" w:rsidRDefault="00862B1C" w:rsidP="00B0452E">
      <w:pPr>
        <w:shd w:val="clear" w:color="auto" w:fill="FFFFFF"/>
        <w:spacing w:line="276" w:lineRule="auto"/>
        <w:ind w:firstLine="851"/>
        <w:jc w:val="both"/>
        <w:rPr>
          <w:b/>
        </w:rPr>
      </w:pPr>
      <w:r w:rsidRPr="00E15C9F">
        <w:rPr>
          <w:b/>
        </w:rPr>
        <w:t xml:space="preserve">Геометрические  фигуры  и  их  свойства. </w:t>
      </w:r>
    </w:p>
    <w:p w14:paraId="2FFAFC2B" w14:textId="77777777" w:rsidR="00862B1C" w:rsidRPr="00E15C9F" w:rsidRDefault="003F49D5" w:rsidP="00B0452E">
      <w:pPr>
        <w:shd w:val="clear" w:color="auto" w:fill="FFFFFF"/>
        <w:spacing w:line="276" w:lineRule="auto"/>
        <w:ind w:firstLine="851"/>
        <w:jc w:val="both"/>
      </w:pPr>
      <w:r w:rsidRPr="00E15C9F">
        <w:t>Треугольники, их виды, свойства. Четырехугольники, их виды, свойства. Площ</w:t>
      </w:r>
      <w:r w:rsidRPr="00E15C9F">
        <w:t>а</w:t>
      </w:r>
      <w:r w:rsidRPr="00E15C9F">
        <w:t xml:space="preserve">ди фигур. Векторы. Метод координат. Длина окружности. Площадь круга. </w:t>
      </w:r>
    </w:p>
    <w:p w14:paraId="4AA8CEEB" w14:textId="77777777" w:rsidR="00862B1C" w:rsidRPr="00E15C9F" w:rsidRDefault="00862B1C" w:rsidP="00B0452E">
      <w:pPr>
        <w:spacing w:line="276" w:lineRule="auto"/>
        <w:ind w:firstLine="851"/>
        <w:jc w:val="both"/>
      </w:pPr>
      <w:r w:rsidRPr="00E15C9F">
        <w:rPr>
          <w:b/>
        </w:rPr>
        <w:t>Пра</w:t>
      </w:r>
      <w:r w:rsidR="003F49D5" w:rsidRPr="00E15C9F">
        <w:rPr>
          <w:b/>
        </w:rPr>
        <w:t xml:space="preserve">ктико-ориентированные задачи. </w:t>
      </w:r>
      <w:r w:rsidRPr="00E15C9F">
        <w:t>Решение текстовых задач. Прикладные з</w:t>
      </w:r>
      <w:r w:rsidRPr="00E15C9F">
        <w:t>а</w:t>
      </w:r>
      <w:r w:rsidRPr="00E15C9F">
        <w:t>дачи геометрии</w:t>
      </w:r>
      <w:r w:rsidR="006A1B0D" w:rsidRPr="00E15C9F">
        <w:t xml:space="preserve">. </w:t>
      </w:r>
      <w:r w:rsidRPr="00E15C9F">
        <w:t>Представление данных в виде таблиц, диаграмм, графиков</w:t>
      </w:r>
      <w:r w:rsidR="006A1B0D" w:rsidRPr="00E15C9F">
        <w:t xml:space="preserve">. </w:t>
      </w:r>
      <w:r w:rsidRPr="00E15C9F">
        <w:t>Вероятность</w:t>
      </w:r>
      <w:r w:rsidR="006A1B0D" w:rsidRPr="00E15C9F">
        <w:t xml:space="preserve">. </w:t>
      </w:r>
      <w:r w:rsidRPr="00E15C9F">
        <w:t>Решение комбинаторных задач: перебор вари</w:t>
      </w:r>
      <w:r w:rsidR="006A1B0D" w:rsidRPr="00E15C9F">
        <w:t xml:space="preserve">антов. </w:t>
      </w:r>
      <w:r w:rsidRPr="00E15C9F">
        <w:t>Решение комбинаторных задач: ко</w:t>
      </w:r>
      <w:r w:rsidRPr="00E15C9F">
        <w:t>м</w:t>
      </w:r>
      <w:r w:rsidRPr="00E15C9F">
        <w:t>бинаторное правило умножения</w:t>
      </w:r>
      <w:r w:rsidR="006A1B0D" w:rsidRPr="00E15C9F">
        <w:t xml:space="preserve">. </w:t>
      </w:r>
    </w:p>
    <w:p w14:paraId="4916EA48" w14:textId="77777777" w:rsidR="000108D7" w:rsidRPr="00DA7F61" w:rsidRDefault="005B55C4" w:rsidP="00B0452E">
      <w:pPr>
        <w:spacing w:line="276" w:lineRule="auto"/>
        <w:ind w:firstLine="851"/>
        <w:jc w:val="both"/>
        <w:rPr>
          <w:sz w:val="28"/>
          <w:szCs w:val="28"/>
        </w:rPr>
      </w:pPr>
      <w:r w:rsidRPr="00E15C9F">
        <w:rPr>
          <w:b/>
        </w:rPr>
        <w:t>Формы организации учебных занятий:</w:t>
      </w:r>
      <w:r w:rsidR="000108D7" w:rsidRPr="00E15C9F">
        <w:rPr>
          <w:b/>
        </w:rPr>
        <w:t xml:space="preserve"> </w:t>
      </w:r>
      <w:r w:rsidR="000108D7" w:rsidRPr="00E15C9F">
        <w:rPr>
          <w:color w:val="000000"/>
        </w:rPr>
        <w:t>кружковая работа</w:t>
      </w:r>
      <w:r w:rsidR="003F49D5" w:rsidRPr="00E15C9F">
        <w:rPr>
          <w:color w:val="000000"/>
        </w:rPr>
        <w:t xml:space="preserve">, </w:t>
      </w:r>
      <w:r w:rsidR="000108D7" w:rsidRPr="00E15C9F">
        <w:rPr>
          <w:color w:val="000000"/>
        </w:rPr>
        <w:t xml:space="preserve"> групповые консул</w:t>
      </w:r>
      <w:r w:rsidR="000108D7" w:rsidRPr="00E15C9F">
        <w:rPr>
          <w:color w:val="000000"/>
        </w:rPr>
        <w:t>ь</w:t>
      </w:r>
      <w:r w:rsidR="000108D7" w:rsidRPr="00E15C9F">
        <w:rPr>
          <w:color w:val="000000"/>
        </w:rPr>
        <w:t>тации</w:t>
      </w:r>
      <w:r w:rsidR="00326877" w:rsidRPr="00E15C9F">
        <w:rPr>
          <w:color w:val="000000"/>
        </w:rPr>
        <w:t>.</w:t>
      </w:r>
      <w:r w:rsidR="000108D7" w:rsidRPr="00DA7F61">
        <w:rPr>
          <w:color w:val="000000"/>
          <w:sz w:val="28"/>
          <w:szCs w:val="28"/>
        </w:rPr>
        <w:br/>
      </w:r>
    </w:p>
    <w:p w14:paraId="0F26AEFD" w14:textId="77777777" w:rsidR="00B0452E" w:rsidRPr="00DA7F61" w:rsidRDefault="00B0452E">
      <w:pPr>
        <w:rPr>
          <w:b/>
        </w:rPr>
      </w:pPr>
      <w:r w:rsidRPr="00DA7F61">
        <w:rPr>
          <w:b/>
        </w:rPr>
        <w:br w:type="page"/>
      </w:r>
    </w:p>
    <w:p w14:paraId="5A13E9CA" w14:textId="3B270A69" w:rsidR="00CF6645" w:rsidRDefault="00CF6645" w:rsidP="00E15C9F">
      <w:pPr>
        <w:spacing w:line="360" w:lineRule="auto"/>
        <w:ind w:firstLine="851"/>
        <w:jc w:val="center"/>
        <w:rPr>
          <w:b/>
        </w:rPr>
      </w:pPr>
      <w:r w:rsidRPr="00DA7F61">
        <w:rPr>
          <w:b/>
        </w:rPr>
        <w:lastRenderedPageBreak/>
        <w:t>Календарно-т</w:t>
      </w:r>
      <w:r w:rsidR="00D93530" w:rsidRPr="00DA7F61">
        <w:rPr>
          <w:b/>
        </w:rPr>
        <w:t>ематическое планирование</w:t>
      </w:r>
      <w:r w:rsidR="00E15C9F">
        <w:rPr>
          <w:b/>
        </w:rPr>
        <w:t xml:space="preserve"> по курсу</w:t>
      </w:r>
    </w:p>
    <w:p w14:paraId="63C73F2D" w14:textId="2D76EB8D" w:rsidR="00E15C9F" w:rsidRPr="00DA7F61" w:rsidRDefault="00E15C9F" w:rsidP="00E15C9F">
      <w:pPr>
        <w:spacing w:line="360" w:lineRule="auto"/>
        <w:ind w:firstLine="851"/>
        <w:jc w:val="center"/>
      </w:pPr>
    </w:p>
    <w:p w14:paraId="48FCC7F8" w14:textId="30393AE1" w:rsidR="00DC5174" w:rsidRPr="00DA7F61" w:rsidRDefault="00D50C7C" w:rsidP="00D50C7C">
      <w:pPr>
        <w:spacing w:line="360" w:lineRule="auto"/>
      </w:pPr>
      <w:r w:rsidRPr="00D50C7C">
        <w:t xml:space="preserve">                                                         </w:t>
      </w:r>
      <w:r w:rsidR="00E15C9F">
        <w:t xml:space="preserve"> </w:t>
      </w:r>
      <w:r w:rsidR="003F49D5" w:rsidRPr="00DA7F61">
        <w:t>1</w:t>
      </w:r>
      <w:r w:rsidR="00F027B0" w:rsidRPr="00DA7F61">
        <w:t xml:space="preserve"> час</w:t>
      </w:r>
      <w:r w:rsidR="00DC5174" w:rsidRPr="00DA7F61">
        <w:t xml:space="preserve"> в неделю/</w:t>
      </w:r>
      <w:r w:rsidR="003F49D5" w:rsidRPr="00DA7F61">
        <w:t>34</w:t>
      </w:r>
      <w:r w:rsidR="00DC5174" w:rsidRPr="00DA7F61">
        <w:t xml:space="preserve"> час</w:t>
      </w:r>
      <w:r w:rsidR="00F027B0" w:rsidRPr="00DA7F61">
        <w:t>а</w:t>
      </w:r>
      <w:r w:rsidR="00DC5174" w:rsidRPr="00DA7F61">
        <w:t xml:space="preserve"> в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5388"/>
        <w:gridCol w:w="1551"/>
        <w:gridCol w:w="1545"/>
      </w:tblGrid>
      <w:tr w:rsidR="00DC5174" w:rsidRPr="00DA7F61" w14:paraId="139B098A" w14:textId="77777777" w:rsidTr="00072F4D">
        <w:tc>
          <w:tcPr>
            <w:tcW w:w="430" w:type="pct"/>
          </w:tcPr>
          <w:p w14:paraId="249049EA" w14:textId="77777777" w:rsidR="00326877" w:rsidRPr="00DA7F61" w:rsidRDefault="00DC5174" w:rsidP="00807A95">
            <w:pPr>
              <w:spacing w:line="360" w:lineRule="auto"/>
              <w:jc w:val="both"/>
              <w:rPr>
                <w:b/>
              </w:rPr>
            </w:pPr>
            <w:r w:rsidRPr="00DA7F61">
              <w:rPr>
                <w:b/>
              </w:rPr>
              <w:t xml:space="preserve">№ </w:t>
            </w:r>
          </w:p>
          <w:p w14:paraId="4E706129" w14:textId="77777777" w:rsidR="00DC5174" w:rsidRPr="00DA7F61" w:rsidRDefault="003F49D5" w:rsidP="00807A95">
            <w:pPr>
              <w:spacing w:line="360" w:lineRule="auto"/>
              <w:jc w:val="both"/>
              <w:rPr>
                <w:b/>
              </w:rPr>
            </w:pPr>
            <w:r w:rsidRPr="00DA7F61">
              <w:rPr>
                <w:b/>
              </w:rPr>
              <w:t>занятия</w:t>
            </w:r>
          </w:p>
        </w:tc>
        <w:tc>
          <w:tcPr>
            <w:tcW w:w="2861" w:type="pct"/>
          </w:tcPr>
          <w:p w14:paraId="484C42DA" w14:textId="77777777" w:rsidR="00DC5174" w:rsidRPr="00DA7F61" w:rsidRDefault="00DC5174" w:rsidP="00807A95">
            <w:pPr>
              <w:spacing w:line="360" w:lineRule="auto"/>
              <w:jc w:val="both"/>
              <w:rPr>
                <w:b/>
              </w:rPr>
            </w:pPr>
            <w:r w:rsidRPr="00DA7F61">
              <w:rPr>
                <w:b/>
              </w:rPr>
              <w:t>Содержание учебного материала</w:t>
            </w:r>
          </w:p>
        </w:tc>
        <w:tc>
          <w:tcPr>
            <w:tcW w:w="856" w:type="pct"/>
          </w:tcPr>
          <w:p w14:paraId="47D8707D" w14:textId="5560470C" w:rsidR="00D50C7C" w:rsidRDefault="00326877" w:rsidP="00D50C7C">
            <w:pPr>
              <w:spacing w:line="360" w:lineRule="auto"/>
              <w:ind w:left="-108"/>
              <w:jc w:val="center"/>
              <w:rPr>
                <w:b/>
              </w:rPr>
            </w:pPr>
            <w:r w:rsidRPr="00DA7F61">
              <w:rPr>
                <w:b/>
              </w:rPr>
              <w:t xml:space="preserve">Дата </w:t>
            </w:r>
            <w:proofErr w:type="gramStart"/>
            <w:r w:rsidRPr="00DA7F61">
              <w:rPr>
                <w:b/>
              </w:rPr>
              <w:t>по</w:t>
            </w:r>
            <w:proofErr w:type="gramEnd"/>
          </w:p>
          <w:p w14:paraId="30AD80AF" w14:textId="1E94A707" w:rsidR="00DC5174" w:rsidRPr="00DA7F61" w:rsidRDefault="00326877" w:rsidP="00D50C7C">
            <w:pPr>
              <w:spacing w:line="360" w:lineRule="auto"/>
              <w:ind w:left="-108"/>
              <w:jc w:val="center"/>
              <w:rPr>
                <w:b/>
              </w:rPr>
            </w:pPr>
            <w:r w:rsidRPr="00DA7F61">
              <w:rPr>
                <w:b/>
              </w:rPr>
              <w:t>плану</w:t>
            </w:r>
          </w:p>
        </w:tc>
        <w:tc>
          <w:tcPr>
            <w:tcW w:w="853" w:type="pct"/>
          </w:tcPr>
          <w:p w14:paraId="0B2E8B1A" w14:textId="77777777" w:rsidR="00DC5174" w:rsidRPr="00DA7F61" w:rsidRDefault="00002B7A" w:rsidP="00D50C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 w:rsidRPr="00DA7F61">
              <w:rPr>
                <w:b/>
              </w:rPr>
              <w:t xml:space="preserve">Дата </w:t>
            </w:r>
            <w:r w:rsidR="00326877" w:rsidRPr="00DA7F61">
              <w:rPr>
                <w:b/>
              </w:rPr>
              <w:t>по факту</w:t>
            </w:r>
          </w:p>
        </w:tc>
      </w:tr>
      <w:tr w:rsidR="00DC5174" w:rsidRPr="00DA7F61" w14:paraId="4B383C74" w14:textId="77777777" w:rsidTr="00072F4D">
        <w:tc>
          <w:tcPr>
            <w:tcW w:w="430" w:type="pct"/>
          </w:tcPr>
          <w:p w14:paraId="3DC9A33D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7B882629" w14:textId="77777777" w:rsidR="00CF6645" w:rsidRPr="00603C8C" w:rsidRDefault="003F49D5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Действия с д</w:t>
            </w:r>
            <w:r w:rsidR="00DC5174" w:rsidRPr="00603C8C">
              <w:rPr>
                <w:sz w:val="22"/>
                <w:szCs w:val="22"/>
              </w:rPr>
              <w:t>ействительны</w:t>
            </w:r>
            <w:r w:rsidRPr="00603C8C">
              <w:rPr>
                <w:sz w:val="22"/>
                <w:szCs w:val="22"/>
              </w:rPr>
              <w:t>ми</w:t>
            </w:r>
            <w:r w:rsidR="00DC5174" w:rsidRPr="00603C8C">
              <w:rPr>
                <w:sz w:val="22"/>
                <w:szCs w:val="22"/>
              </w:rPr>
              <w:t xml:space="preserve"> числа</w:t>
            </w:r>
            <w:r w:rsidRPr="00603C8C">
              <w:rPr>
                <w:sz w:val="22"/>
                <w:szCs w:val="22"/>
              </w:rPr>
              <w:t>ми</w:t>
            </w:r>
          </w:p>
        </w:tc>
        <w:tc>
          <w:tcPr>
            <w:tcW w:w="856" w:type="pct"/>
          </w:tcPr>
          <w:p w14:paraId="312CEC48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23714386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326877" w:rsidRPr="00DA7F61" w14:paraId="20925D75" w14:textId="77777777" w:rsidTr="00072F4D">
        <w:tc>
          <w:tcPr>
            <w:tcW w:w="430" w:type="pct"/>
          </w:tcPr>
          <w:p w14:paraId="477400A3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48494687" w14:textId="77777777" w:rsidR="00326877" w:rsidRPr="00603C8C" w:rsidRDefault="0032687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Действия с действительными числами</w:t>
            </w:r>
          </w:p>
        </w:tc>
        <w:tc>
          <w:tcPr>
            <w:tcW w:w="856" w:type="pct"/>
          </w:tcPr>
          <w:p w14:paraId="3E2396AA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7657C7A1" w14:textId="77777777" w:rsidR="00326877" w:rsidRPr="00DA7F61" w:rsidRDefault="0032687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C5174" w:rsidRPr="00DA7F61" w14:paraId="7A0BB2E1" w14:textId="77777777" w:rsidTr="00072F4D">
        <w:tc>
          <w:tcPr>
            <w:tcW w:w="430" w:type="pct"/>
          </w:tcPr>
          <w:p w14:paraId="2A180F9F" w14:textId="77777777" w:rsidR="003F49D5" w:rsidRPr="00603C8C" w:rsidRDefault="003F49D5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781C107D" w14:textId="77777777" w:rsidR="00DC5174" w:rsidRPr="00603C8C" w:rsidRDefault="00DC5174" w:rsidP="00280CCE">
            <w:pPr>
              <w:jc w:val="both"/>
              <w:rPr>
                <w:b/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Преобразование рациональных выражений</w:t>
            </w:r>
          </w:p>
        </w:tc>
        <w:tc>
          <w:tcPr>
            <w:tcW w:w="856" w:type="pct"/>
          </w:tcPr>
          <w:p w14:paraId="67B1816C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1FBEE95F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326877" w:rsidRPr="00DA7F61" w14:paraId="3723471A" w14:textId="77777777" w:rsidTr="00072F4D">
        <w:tc>
          <w:tcPr>
            <w:tcW w:w="430" w:type="pct"/>
          </w:tcPr>
          <w:p w14:paraId="2DDA6BFB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2F6D5AF8" w14:textId="77777777" w:rsidR="00326877" w:rsidRPr="00603C8C" w:rsidRDefault="0032687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Преобразование рациональных выражений</w:t>
            </w:r>
          </w:p>
        </w:tc>
        <w:tc>
          <w:tcPr>
            <w:tcW w:w="856" w:type="pct"/>
          </w:tcPr>
          <w:p w14:paraId="1147AD52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05D0D25F" w14:textId="77777777" w:rsidR="00326877" w:rsidRPr="00DA7F61" w:rsidRDefault="0032687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C5174" w:rsidRPr="00DA7F61" w14:paraId="6C6C2CDA" w14:textId="77777777" w:rsidTr="00072F4D">
        <w:tc>
          <w:tcPr>
            <w:tcW w:w="430" w:type="pct"/>
          </w:tcPr>
          <w:p w14:paraId="5F6B79F3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39324063" w14:textId="77777777" w:rsidR="00DC5174" w:rsidRPr="00603C8C" w:rsidRDefault="00DC5174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 xml:space="preserve">Линейные уравнения </w:t>
            </w:r>
            <w:r w:rsidR="00DE63C1" w:rsidRPr="00603C8C">
              <w:rPr>
                <w:sz w:val="22"/>
                <w:szCs w:val="22"/>
              </w:rPr>
              <w:t xml:space="preserve">и неравенства </w:t>
            </w:r>
            <w:r w:rsidRPr="00603C8C">
              <w:rPr>
                <w:sz w:val="22"/>
                <w:szCs w:val="22"/>
              </w:rPr>
              <w:t>с одной переме</w:t>
            </w:r>
            <w:r w:rsidRPr="00603C8C">
              <w:rPr>
                <w:sz w:val="22"/>
                <w:szCs w:val="22"/>
              </w:rPr>
              <w:t>н</w:t>
            </w:r>
            <w:r w:rsidRPr="00603C8C">
              <w:rPr>
                <w:sz w:val="22"/>
                <w:szCs w:val="22"/>
              </w:rPr>
              <w:t>ной</w:t>
            </w:r>
          </w:p>
        </w:tc>
        <w:tc>
          <w:tcPr>
            <w:tcW w:w="856" w:type="pct"/>
          </w:tcPr>
          <w:p w14:paraId="57DCD906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4E7EAAD3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C5174" w:rsidRPr="00DA7F61" w14:paraId="7F7312AD" w14:textId="77777777" w:rsidTr="00072F4D">
        <w:tc>
          <w:tcPr>
            <w:tcW w:w="430" w:type="pct"/>
          </w:tcPr>
          <w:p w14:paraId="0D019CFC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11F037B5" w14:textId="77777777" w:rsidR="00DE63C1" w:rsidRPr="00603C8C" w:rsidRDefault="00DC5174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Рациональные уравнения</w:t>
            </w:r>
            <w:r w:rsidR="00DE63C1" w:rsidRPr="00603C8C">
              <w:rPr>
                <w:sz w:val="22"/>
                <w:szCs w:val="22"/>
              </w:rPr>
              <w:t xml:space="preserve"> и неравенства</w:t>
            </w:r>
          </w:p>
        </w:tc>
        <w:tc>
          <w:tcPr>
            <w:tcW w:w="856" w:type="pct"/>
          </w:tcPr>
          <w:p w14:paraId="4795CB28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589FA468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E63C1" w:rsidRPr="00DA7F61" w14:paraId="706E557D" w14:textId="77777777" w:rsidTr="00072F4D">
        <w:tc>
          <w:tcPr>
            <w:tcW w:w="430" w:type="pct"/>
          </w:tcPr>
          <w:p w14:paraId="7CA08270" w14:textId="77777777" w:rsidR="00DE63C1" w:rsidRPr="00603C8C" w:rsidRDefault="00DE63C1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34B8EBD0" w14:textId="77777777" w:rsidR="00DE63C1" w:rsidRPr="00603C8C" w:rsidRDefault="00DE63C1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Квадратные уравнения и неравенства второй степени</w:t>
            </w:r>
          </w:p>
        </w:tc>
        <w:tc>
          <w:tcPr>
            <w:tcW w:w="856" w:type="pct"/>
          </w:tcPr>
          <w:p w14:paraId="353B5E69" w14:textId="77777777" w:rsidR="00DE63C1" w:rsidRPr="00DA7F61" w:rsidRDefault="00DE63C1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41A19F70" w14:textId="77777777" w:rsidR="00DE63C1" w:rsidRPr="00DA7F61" w:rsidRDefault="00DE63C1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C5174" w:rsidRPr="00DA7F61" w14:paraId="49652902" w14:textId="77777777" w:rsidTr="00072F4D">
        <w:tc>
          <w:tcPr>
            <w:tcW w:w="430" w:type="pct"/>
          </w:tcPr>
          <w:p w14:paraId="53D29964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51536A44" w14:textId="77777777" w:rsidR="00CF6645" w:rsidRPr="00603C8C" w:rsidRDefault="00DC5174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Решение систем линейных уравнений</w:t>
            </w:r>
            <w:r w:rsidR="00DE63C1" w:rsidRPr="00603C8C">
              <w:rPr>
                <w:sz w:val="22"/>
                <w:szCs w:val="22"/>
              </w:rPr>
              <w:t>. Решение с</w:t>
            </w:r>
            <w:r w:rsidR="00DE63C1" w:rsidRPr="00603C8C">
              <w:rPr>
                <w:sz w:val="22"/>
                <w:szCs w:val="22"/>
              </w:rPr>
              <w:t>и</w:t>
            </w:r>
            <w:r w:rsidR="00DE63C1" w:rsidRPr="00603C8C">
              <w:rPr>
                <w:sz w:val="22"/>
                <w:szCs w:val="22"/>
              </w:rPr>
              <w:t>стем неравенств</w:t>
            </w:r>
          </w:p>
        </w:tc>
        <w:tc>
          <w:tcPr>
            <w:tcW w:w="856" w:type="pct"/>
          </w:tcPr>
          <w:p w14:paraId="0820A3D9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673A79F2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C5174" w:rsidRPr="00DA7F61" w14:paraId="4885ACE5" w14:textId="77777777" w:rsidTr="00072F4D">
        <w:tc>
          <w:tcPr>
            <w:tcW w:w="430" w:type="pct"/>
          </w:tcPr>
          <w:p w14:paraId="48E30160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47B89CF0" w14:textId="77777777" w:rsidR="00DC5174" w:rsidRPr="00603C8C" w:rsidRDefault="00DE63C1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 xml:space="preserve">Линейная, квадратичная функция. </w:t>
            </w:r>
            <w:r w:rsidR="008204D8" w:rsidRPr="00603C8C">
              <w:rPr>
                <w:sz w:val="22"/>
                <w:szCs w:val="22"/>
              </w:rPr>
              <w:t>Чтение графиков функций</w:t>
            </w:r>
          </w:p>
        </w:tc>
        <w:tc>
          <w:tcPr>
            <w:tcW w:w="856" w:type="pct"/>
          </w:tcPr>
          <w:p w14:paraId="10696D98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379E21DB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326877" w:rsidRPr="00DA7F61" w14:paraId="7C0F71D1" w14:textId="77777777" w:rsidTr="00072F4D">
        <w:tc>
          <w:tcPr>
            <w:tcW w:w="430" w:type="pct"/>
          </w:tcPr>
          <w:p w14:paraId="4B469AF7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6EB3E466" w14:textId="77777777" w:rsidR="00326877" w:rsidRPr="00603C8C" w:rsidRDefault="0032687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Линейная, квадратичная функция. Чтение графиков функций</w:t>
            </w:r>
          </w:p>
        </w:tc>
        <w:tc>
          <w:tcPr>
            <w:tcW w:w="856" w:type="pct"/>
          </w:tcPr>
          <w:p w14:paraId="064E01C3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79A64E1C" w14:textId="77777777" w:rsidR="00326877" w:rsidRPr="00DA7F61" w:rsidRDefault="0032687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C5174" w:rsidRPr="00DA7F61" w14:paraId="0FBB73E0" w14:textId="77777777" w:rsidTr="00072F4D">
        <w:tc>
          <w:tcPr>
            <w:tcW w:w="430" w:type="pct"/>
          </w:tcPr>
          <w:p w14:paraId="778E639F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2C90BEFA" w14:textId="77777777" w:rsidR="00DC5174" w:rsidRPr="00603C8C" w:rsidRDefault="00DE63C1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Степенная функция</w:t>
            </w:r>
            <w:r w:rsidR="00DC5174" w:rsidRPr="00603C8C">
              <w:rPr>
                <w:sz w:val="22"/>
                <w:szCs w:val="22"/>
              </w:rPr>
              <w:t>, её  гра</w:t>
            </w:r>
            <w:r w:rsidR="008204D8" w:rsidRPr="00603C8C">
              <w:rPr>
                <w:sz w:val="22"/>
                <w:szCs w:val="22"/>
              </w:rPr>
              <w:t>фик</w:t>
            </w:r>
          </w:p>
        </w:tc>
        <w:tc>
          <w:tcPr>
            <w:tcW w:w="856" w:type="pct"/>
          </w:tcPr>
          <w:p w14:paraId="47FB4C2B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0EA5F52D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326877" w:rsidRPr="00DA7F61" w14:paraId="2A39DF09" w14:textId="77777777" w:rsidTr="00072F4D">
        <w:tc>
          <w:tcPr>
            <w:tcW w:w="430" w:type="pct"/>
          </w:tcPr>
          <w:p w14:paraId="25591884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660E4602" w14:textId="77777777" w:rsidR="00326877" w:rsidRPr="00603C8C" w:rsidRDefault="0032687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Степенная функция, её  график</w:t>
            </w:r>
          </w:p>
        </w:tc>
        <w:tc>
          <w:tcPr>
            <w:tcW w:w="856" w:type="pct"/>
          </w:tcPr>
          <w:p w14:paraId="4CA0B48F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4C3BB920" w14:textId="77777777" w:rsidR="00326877" w:rsidRPr="00DA7F61" w:rsidRDefault="0032687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E63C1" w:rsidRPr="00DA7F61" w14:paraId="659A8A77" w14:textId="77777777" w:rsidTr="00072F4D">
        <w:tc>
          <w:tcPr>
            <w:tcW w:w="430" w:type="pct"/>
          </w:tcPr>
          <w:p w14:paraId="092E3104" w14:textId="77777777" w:rsidR="00DE63C1" w:rsidRPr="00603C8C" w:rsidRDefault="00DE63C1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4C1B2AA3" w14:textId="77777777" w:rsidR="00DE63C1" w:rsidRPr="00603C8C" w:rsidRDefault="00DE63C1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 xml:space="preserve">Корень степени </w:t>
            </w:r>
            <w:r w:rsidRPr="00603C8C">
              <w:rPr>
                <w:sz w:val="22"/>
                <w:szCs w:val="22"/>
                <w:lang w:val="en-US"/>
              </w:rPr>
              <w:t>n</w:t>
            </w:r>
            <w:r w:rsidRPr="00603C8C">
              <w:rPr>
                <w:sz w:val="22"/>
                <w:szCs w:val="22"/>
              </w:rPr>
              <w:t xml:space="preserve">. Свойства корней степени </w:t>
            </w:r>
            <w:r w:rsidRPr="00603C8C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856" w:type="pct"/>
          </w:tcPr>
          <w:p w14:paraId="493F944B" w14:textId="77777777" w:rsidR="00DE63C1" w:rsidRPr="00DA7F61" w:rsidRDefault="00DE63C1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2728DC5C" w14:textId="77777777" w:rsidR="00DE63C1" w:rsidRPr="00DA7F61" w:rsidRDefault="00DE63C1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326877" w:rsidRPr="00DA7F61" w14:paraId="25E779EA" w14:textId="77777777" w:rsidTr="00072F4D">
        <w:tc>
          <w:tcPr>
            <w:tcW w:w="430" w:type="pct"/>
          </w:tcPr>
          <w:p w14:paraId="74BED749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5856067A" w14:textId="77777777" w:rsidR="00326877" w:rsidRPr="00603C8C" w:rsidRDefault="0032687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 xml:space="preserve">Корень степени </w:t>
            </w:r>
            <w:r w:rsidRPr="00603C8C">
              <w:rPr>
                <w:sz w:val="22"/>
                <w:szCs w:val="22"/>
                <w:lang w:val="en-US"/>
              </w:rPr>
              <w:t>n</w:t>
            </w:r>
            <w:r w:rsidRPr="00603C8C">
              <w:rPr>
                <w:sz w:val="22"/>
                <w:szCs w:val="22"/>
              </w:rPr>
              <w:t xml:space="preserve">. Свойства корней степени </w:t>
            </w:r>
            <w:r w:rsidRPr="00603C8C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856" w:type="pct"/>
          </w:tcPr>
          <w:p w14:paraId="77435301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6CD441A6" w14:textId="77777777" w:rsidR="00326877" w:rsidRPr="00DA7F61" w:rsidRDefault="0032687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E63C1" w:rsidRPr="00DA7F61" w14:paraId="38A6F5AE" w14:textId="77777777" w:rsidTr="00072F4D">
        <w:tc>
          <w:tcPr>
            <w:tcW w:w="430" w:type="pct"/>
          </w:tcPr>
          <w:p w14:paraId="3C3CBC2E" w14:textId="77777777" w:rsidR="00DE63C1" w:rsidRPr="00603C8C" w:rsidRDefault="00DE63C1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010C1711" w14:textId="77777777" w:rsidR="00DE63C1" w:rsidRPr="00603C8C" w:rsidRDefault="00DE63C1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 xml:space="preserve">Арифметическая и геометрическая </w:t>
            </w:r>
            <w:r w:rsidR="008204D8" w:rsidRPr="00603C8C">
              <w:rPr>
                <w:sz w:val="22"/>
                <w:szCs w:val="22"/>
              </w:rPr>
              <w:t>прогрессии</w:t>
            </w:r>
          </w:p>
        </w:tc>
        <w:tc>
          <w:tcPr>
            <w:tcW w:w="856" w:type="pct"/>
          </w:tcPr>
          <w:p w14:paraId="47DD9F4C" w14:textId="77777777" w:rsidR="00DE63C1" w:rsidRPr="00DA7F61" w:rsidRDefault="00DE63C1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1C350253" w14:textId="77777777" w:rsidR="00DE63C1" w:rsidRPr="00DA7F61" w:rsidRDefault="00DE63C1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E63C1" w:rsidRPr="00DA7F61" w14:paraId="03CE17CF" w14:textId="77777777" w:rsidTr="00072F4D">
        <w:tc>
          <w:tcPr>
            <w:tcW w:w="430" w:type="pct"/>
          </w:tcPr>
          <w:p w14:paraId="782BF1A5" w14:textId="77777777" w:rsidR="00DE63C1" w:rsidRPr="00603C8C" w:rsidRDefault="00DE63C1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48E23430" w14:textId="77777777" w:rsidR="00DE63C1" w:rsidRPr="00603C8C" w:rsidRDefault="00DE63C1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 xml:space="preserve">Сумма </w:t>
            </w:r>
            <w:r w:rsidRPr="00603C8C">
              <w:rPr>
                <w:sz w:val="22"/>
                <w:szCs w:val="22"/>
                <w:lang w:val="en-US"/>
              </w:rPr>
              <w:t>n</w:t>
            </w:r>
            <w:r w:rsidRPr="00603C8C">
              <w:rPr>
                <w:sz w:val="22"/>
                <w:szCs w:val="22"/>
              </w:rPr>
              <w:t xml:space="preserve"> первых членов первых членов последов</w:t>
            </w:r>
            <w:r w:rsidRPr="00603C8C">
              <w:rPr>
                <w:sz w:val="22"/>
                <w:szCs w:val="22"/>
              </w:rPr>
              <w:t>а</w:t>
            </w:r>
            <w:r w:rsidRPr="00603C8C">
              <w:rPr>
                <w:sz w:val="22"/>
                <w:szCs w:val="22"/>
              </w:rPr>
              <w:t>тельности</w:t>
            </w:r>
          </w:p>
        </w:tc>
        <w:tc>
          <w:tcPr>
            <w:tcW w:w="856" w:type="pct"/>
          </w:tcPr>
          <w:p w14:paraId="28F8E8FC" w14:textId="77777777" w:rsidR="00DE63C1" w:rsidRPr="00DA7F61" w:rsidRDefault="00DE63C1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700ED353" w14:textId="77777777" w:rsidR="00DE63C1" w:rsidRPr="00DA7F61" w:rsidRDefault="00DE63C1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E63C1" w:rsidRPr="00DA7F61" w14:paraId="702ED135" w14:textId="77777777" w:rsidTr="00072F4D">
        <w:tc>
          <w:tcPr>
            <w:tcW w:w="430" w:type="pct"/>
          </w:tcPr>
          <w:p w14:paraId="14740F08" w14:textId="77777777" w:rsidR="00DE63C1" w:rsidRPr="00603C8C" w:rsidRDefault="00DE63C1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43716D8A" w14:textId="77777777" w:rsidR="00DE63C1" w:rsidRPr="00603C8C" w:rsidRDefault="00DE63C1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Синус, косинус, тангенс и котангенс</w:t>
            </w:r>
            <w:r w:rsidR="00FB5847" w:rsidRPr="00603C8C">
              <w:rPr>
                <w:sz w:val="22"/>
                <w:szCs w:val="22"/>
              </w:rPr>
              <w:t>. Основные тр</w:t>
            </w:r>
            <w:r w:rsidR="00FB5847" w:rsidRPr="00603C8C">
              <w:rPr>
                <w:sz w:val="22"/>
                <w:szCs w:val="22"/>
              </w:rPr>
              <w:t>и</w:t>
            </w:r>
            <w:r w:rsidR="00FB5847" w:rsidRPr="00603C8C">
              <w:rPr>
                <w:sz w:val="22"/>
                <w:szCs w:val="22"/>
              </w:rPr>
              <w:t>гонометрические формулы</w:t>
            </w:r>
          </w:p>
        </w:tc>
        <w:tc>
          <w:tcPr>
            <w:tcW w:w="856" w:type="pct"/>
          </w:tcPr>
          <w:p w14:paraId="7184137B" w14:textId="77777777" w:rsidR="00DE63C1" w:rsidRPr="00DA7F61" w:rsidRDefault="00DE63C1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72EC5968" w14:textId="77777777" w:rsidR="00DE63C1" w:rsidRPr="00DA7F61" w:rsidRDefault="00DE63C1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326877" w:rsidRPr="00DA7F61" w14:paraId="2127D00F" w14:textId="77777777" w:rsidTr="00072F4D">
        <w:tc>
          <w:tcPr>
            <w:tcW w:w="430" w:type="pct"/>
          </w:tcPr>
          <w:p w14:paraId="4F1CC3C8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1D8FAE4B" w14:textId="77777777" w:rsidR="00326877" w:rsidRPr="00603C8C" w:rsidRDefault="0032687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Синус, косинус, тангенс и котангенс. Основные тр</w:t>
            </w:r>
            <w:r w:rsidRPr="00603C8C">
              <w:rPr>
                <w:sz w:val="22"/>
                <w:szCs w:val="22"/>
              </w:rPr>
              <w:t>и</w:t>
            </w:r>
            <w:r w:rsidRPr="00603C8C">
              <w:rPr>
                <w:sz w:val="22"/>
                <w:szCs w:val="22"/>
              </w:rPr>
              <w:t>гонометрические формулы</w:t>
            </w:r>
          </w:p>
        </w:tc>
        <w:tc>
          <w:tcPr>
            <w:tcW w:w="856" w:type="pct"/>
          </w:tcPr>
          <w:p w14:paraId="2C1E3689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1E1EDD98" w14:textId="77777777" w:rsidR="00326877" w:rsidRPr="00DA7F61" w:rsidRDefault="0032687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326877" w:rsidRPr="00DA7F61" w14:paraId="21C7F85C" w14:textId="77777777" w:rsidTr="00072F4D">
        <w:tc>
          <w:tcPr>
            <w:tcW w:w="430" w:type="pct"/>
          </w:tcPr>
          <w:p w14:paraId="0F65A000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48B7DD97" w14:textId="77777777" w:rsidR="00326877" w:rsidRPr="00603C8C" w:rsidRDefault="0032687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Преобразования тригонометрических выражений</w:t>
            </w:r>
          </w:p>
        </w:tc>
        <w:tc>
          <w:tcPr>
            <w:tcW w:w="856" w:type="pct"/>
          </w:tcPr>
          <w:p w14:paraId="50BCCF88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767280E6" w14:textId="77777777" w:rsidR="00326877" w:rsidRPr="00DA7F61" w:rsidRDefault="0032687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E63C1" w:rsidRPr="00DA7F61" w14:paraId="6F1DBA39" w14:textId="77777777" w:rsidTr="00072F4D">
        <w:tc>
          <w:tcPr>
            <w:tcW w:w="430" w:type="pct"/>
          </w:tcPr>
          <w:p w14:paraId="0F8F9E31" w14:textId="77777777" w:rsidR="00DE63C1" w:rsidRPr="00603C8C" w:rsidRDefault="00DE63C1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13B47D31" w14:textId="77777777" w:rsidR="00DE63C1" w:rsidRPr="00603C8C" w:rsidRDefault="00FB584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Преобразования тригонометрических выражений</w:t>
            </w:r>
          </w:p>
        </w:tc>
        <w:tc>
          <w:tcPr>
            <w:tcW w:w="856" w:type="pct"/>
          </w:tcPr>
          <w:p w14:paraId="0E338DE8" w14:textId="77777777" w:rsidR="00DE63C1" w:rsidRPr="00DA7F61" w:rsidRDefault="00DE63C1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6AD7AD3C" w14:textId="77777777" w:rsidR="00DE63C1" w:rsidRPr="00DA7F61" w:rsidRDefault="00DE63C1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E63C1" w:rsidRPr="00DA7F61" w14:paraId="3868CB82" w14:textId="77777777" w:rsidTr="00072F4D">
        <w:tc>
          <w:tcPr>
            <w:tcW w:w="430" w:type="pct"/>
          </w:tcPr>
          <w:p w14:paraId="627E1E68" w14:textId="77777777" w:rsidR="00DE63C1" w:rsidRPr="00603C8C" w:rsidRDefault="00DE63C1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1B6165CF" w14:textId="77777777" w:rsidR="00DE63C1" w:rsidRPr="00603C8C" w:rsidRDefault="002528CF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Решение треугольников</w:t>
            </w:r>
          </w:p>
        </w:tc>
        <w:tc>
          <w:tcPr>
            <w:tcW w:w="856" w:type="pct"/>
          </w:tcPr>
          <w:p w14:paraId="028B6A81" w14:textId="77777777" w:rsidR="00DE63C1" w:rsidRPr="00DA7F61" w:rsidRDefault="00DE63C1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39818219" w14:textId="77777777" w:rsidR="00DE63C1" w:rsidRPr="00DA7F61" w:rsidRDefault="00DE63C1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E63C1" w:rsidRPr="00DA7F61" w14:paraId="4D0AF008" w14:textId="77777777" w:rsidTr="00072F4D">
        <w:tc>
          <w:tcPr>
            <w:tcW w:w="430" w:type="pct"/>
          </w:tcPr>
          <w:p w14:paraId="2753FD37" w14:textId="77777777" w:rsidR="00DE63C1" w:rsidRPr="00603C8C" w:rsidRDefault="00DE63C1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5C25E94A" w14:textId="77777777" w:rsidR="00DE63C1" w:rsidRPr="00603C8C" w:rsidRDefault="002528CF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Решение задач с четырехугольниками</w:t>
            </w:r>
          </w:p>
        </w:tc>
        <w:tc>
          <w:tcPr>
            <w:tcW w:w="856" w:type="pct"/>
          </w:tcPr>
          <w:p w14:paraId="3573B292" w14:textId="77777777" w:rsidR="00DE63C1" w:rsidRPr="00DA7F61" w:rsidRDefault="00DE63C1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32965A17" w14:textId="77777777" w:rsidR="00DE63C1" w:rsidRPr="00DA7F61" w:rsidRDefault="00DE63C1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326877" w:rsidRPr="00DA7F61" w14:paraId="47B29BFA" w14:textId="77777777" w:rsidTr="00072F4D">
        <w:tc>
          <w:tcPr>
            <w:tcW w:w="430" w:type="pct"/>
          </w:tcPr>
          <w:p w14:paraId="37A74E48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2872DECC" w14:textId="77777777" w:rsidR="00326877" w:rsidRPr="00603C8C" w:rsidRDefault="00326877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Решение задач с четырехугольниками</w:t>
            </w:r>
          </w:p>
        </w:tc>
        <w:tc>
          <w:tcPr>
            <w:tcW w:w="856" w:type="pct"/>
          </w:tcPr>
          <w:p w14:paraId="59DA0C41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1D14F2C8" w14:textId="77777777" w:rsidR="00326877" w:rsidRPr="00DA7F61" w:rsidRDefault="0032687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FB5847" w:rsidRPr="00DA7F61" w14:paraId="20364D30" w14:textId="77777777" w:rsidTr="00072F4D">
        <w:tc>
          <w:tcPr>
            <w:tcW w:w="430" w:type="pct"/>
          </w:tcPr>
          <w:p w14:paraId="2A169DF0" w14:textId="77777777" w:rsidR="00FB5847" w:rsidRPr="00603C8C" w:rsidRDefault="00FB584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40B5CB0B" w14:textId="77777777" w:rsidR="00FB5847" w:rsidRPr="00603C8C" w:rsidRDefault="002528CF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Площади фигур</w:t>
            </w:r>
          </w:p>
        </w:tc>
        <w:tc>
          <w:tcPr>
            <w:tcW w:w="856" w:type="pct"/>
          </w:tcPr>
          <w:p w14:paraId="193B2A15" w14:textId="77777777" w:rsidR="00FB5847" w:rsidRPr="00DA7F61" w:rsidRDefault="00FB584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0DCA2D3E" w14:textId="77777777" w:rsidR="00FB5847" w:rsidRPr="00DA7F61" w:rsidRDefault="00FB584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FB5847" w:rsidRPr="00DA7F61" w14:paraId="2D3A4343" w14:textId="77777777" w:rsidTr="00072F4D">
        <w:tc>
          <w:tcPr>
            <w:tcW w:w="430" w:type="pct"/>
          </w:tcPr>
          <w:p w14:paraId="5E3BDD9D" w14:textId="77777777" w:rsidR="00FB5847" w:rsidRPr="00603C8C" w:rsidRDefault="00FB584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39B1AC33" w14:textId="77777777" w:rsidR="00FB5847" w:rsidRPr="00603C8C" w:rsidRDefault="002528CF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Векторы. Метод координат</w:t>
            </w:r>
          </w:p>
        </w:tc>
        <w:tc>
          <w:tcPr>
            <w:tcW w:w="856" w:type="pct"/>
          </w:tcPr>
          <w:p w14:paraId="7027E409" w14:textId="77777777" w:rsidR="00FB5847" w:rsidRPr="00DA7F61" w:rsidRDefault="00FB584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4564205C" w14:textId="77777777" w:rsidR="00FB5847" w:rsidRPr="00DA7F61" w:rsidRDefault="00FB584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FB5847" w:rsidRPr="00DA7F61" w14:paraId="403B6E08" w14:textId="77777777" w:rsidTr="00072F4D">
        <w:tc>
          <w:tcPr>
            <w:tcW w:w="430" w:type="pct"/>
          </w:tcPr>
          <w:p w14:paraId="2F333303" w14:textId="77777777" w:rsidR="00FB5847" w:rsidRPr="00603C8C" w:rsidRDefault="00FB584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5A38D37A" w14:textId="77777777" w:rsidR="00FB5847" w:rsidRPr="00603C8C" w:rsidRDefault="002528CF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Длина окружности. Площадь круга</w:t>
            </w:r>
          </w:p>
        </w:tc>
        <w:tc>
          <w:tcPr>
            <w:tcW w:w="856" w:type="pct"/>
          </w:tcPr>
          <w:p w14:paraId="5115E3E8" w14:textId="77777777" w:rsidR="00FB5847" w:rsidRPr="00DA7F61" w:rsidRDefault="00FB584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4FD52D65" w14:textId="77777777" w:rsidR="00FB5847" w:rsidRPr="00DA7F61" w:rsidRDefault="00FB5847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2528CF" w:rsidRPr="00DA7F61" w14:paraId="0C297A52" w14:textId="77777777" w:rsidTr="00072F4D">
        <w:tc>
          <w:tcPr>
            <w:tcW w:w="430" w:type="pct"/>
          </w:tcPr>
          <w:p w14:paraId="42F909CA" w14:textId="77777777" w:rsidR="002528CF" w:rsidRPr="00603C8C" w:rsidRDefault="002528CF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66F95EE6" w14:textId="77777777" w:rsidR="002528CF" w:rsidRPr="00603C8C" w:rsidRDefault="002528CF" w:rsidP="00280CCE">
            <w:pPr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Решение текстовых задач</w:t>
            </w:r>
          </w:p>
        </w:tc>
        <w:tc>
          <w:tcPr>
            <w:tcW w:w="856" w:type="pct"/>
          </w:tcPr>
          <w:p w14:paraId="07BA9991" w14:textId="77777777" w:rsidR="002528CF" w:rsidRPr="00DA7F61" w:rsidRDefault="002528CF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1CA1F465" w14:textId="77777777" w:rsidR="002528CF" w:rsidRPr="00DA7F61" w:rsidRDefault="002528CF" w:rsidP="00807A95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C5174" w:rsidRPr="00DA7F61" w14:paraId="1A8028A1" w14:textId="77777777" w:rsidTr="00072F4D">
        <w:trPr>
          <w:trHeight w:val="248"/>
        </w:trPr>
        <w:tc>
          <w:tcPr>
            <w:tcW w:w="430" w:type="pct"/>
          </w:tcPr>
          <w:p w14:paraId="2E465509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5B390B6A" w14:textId="77777777" w:rsidR="00DC5174" w:rsidRPr="00603C8C" w:rsidRDefault="002528CF" w:rsidP="00280CC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Задачи на</w:t>
            </w:r>
            <w:r w:rsidR="00DC5174" w:rsidRPr="00603C8C">
              <w:rPr>
                <w:sz w:val="22"/>
                <w:szCs w:val="22"/>
              </w:rPr>
              <w:t xml:space="preserve"> зависимост</w:t>
            </w:r>
            <w:r w:rsidRPr="00603C8C">
              <w:rPr>
                <w:sz w:val="22"/>
                <w:szCs w:val="22"/>
              </w:rPr>
              <w:t>и</w:t>
            </w:r>
            <w:r w:rsidR="00DC5174" w:rsidRPr="00603C8C">
              <w:rPr>
                <w:sz w:val="22"/>
                <w:szCs w:val="22"/>
              </w:rPr>
              <w:t xml:space="preserve"> между величинами в виде формул</w:t>
            </w:r>
          </w:p>
        </w:tc>
        <w:tc>
          <w:tcPr>
            <w:tcW w:w="856" w:type="pct"/>
          </w:tcPr>
          <w:p w14:paraId="3677D6D9" w14:textId="77777777" w:rsidR="00DC5174" w:rsidRPr="00DA7F61" w:rsidRDefault="00DC5174" w:rsidP="00807A95">
            <w:pPr>
              <w:spacing w:line="360" w:lineRule="auto"/>
              <w:ind w:firstLine="317"/>
              <w:jc w:val="both"/>
            </w:pPr>
          </w:p>
        </w:tc>
        <w:tc>
          <w:tcPr>
            <w:tcW w:w="853" w:type="pct"/>
          </w:tcPr>
          <w:p w14:paraId="2E7A078B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</w:tr>
      <w:tr w:rsidR="00DC5174" w:rsidRPr="00DA7F61" w14:paraId="4D8BE97C" w14:textId="77777777" w:rsidTr="00072F4D">
        <w:trPr>
          <w:trHeight w:val="383"/>
        </w:trPr>
        <w:tc>
          <w:tcPr>
            <w:tcW w:w="430" w:type="pct"/>
          </w:tcPr>
          <w:p w14:paraId="41A366C1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34A9D1C8" w14:textId="77777777" w:rsidR="00002B7A" w:rsidRPr="00603C8C" w:rsidRDefault="00DC5174" w:rsidP="00280CC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Прикладные задачи геометрии</w:t>
            </w:r>
          </w:p>
        </w:tc>
        <w:tc>
          <w:tcPr>
            <w:tcW w:w="856" w:type="pct"/>
          </w:tcPr>
          <w:p w14:paraId="71E1AD0F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79B91C9F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</w:tr>
      <w:tr w:rsidR="00326877" w:rsidRPr="00DA7F61" w14:paraId="579DC01C" w14:textId="77777777" w:rsidTr="00072F4D">
        <w:trPr>
          <w:trHeight w:val="383"/>
        </w:trPr>
        <w:tc>
          <w:tcPr>
            <w:tcW w:w="430" w:type="pct"/>
          </w:tcPr>
          <w:p w14:paraId="0B891F47" w14:textId="77777777" w:rsidR="00326877" w:rsidRPr="00603C8C" w:rsidRDefault="00326877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2681A97B" w14:textId="77777777" w:rsidR="00326877" w:rsidRPr="00603C8C" w:rsidRDefault="00326877" w:rsidP="00280CC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Прикладные задачи геометрии</w:t>
            </w:r>
          </w:p>
        </w:tc>
        <w:tc>
          <w:tcPr>
            <w:tcW w:w="856" w:type="pct"/>
          </w:tcPr>
          <w:p w14:paraId="574FA07C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24CC95DB" w14:textId="77777777" w:rsidR="00326877" w:rsidRPr="00DA7F61" w:rsidRDefault="00326877" w:rsidP="00807A95">
            <w:pPr>
              <w:spacing w:line="360" w:lineRule="auto"/>
              <w:jc w:val="both"/>
            </w:pPr>
          </w:p>
        </w:tc>
      </w:tr>
      <w:tr w:rsidR="00DC5174" w:rsidRPr="00DA7F61" w14:paraId="4E5E3ADA" w14:textId="77777777" w:rsidTr="00072F4D">
        <w:tc>
          <w:tcPr>
            <w:tcW w:w="430" w:type="pct"/>
          </w:tcPr>
          <w:p w14:paraId="59DFCBEF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799F80E3" w14:textId="77777777" w:rsidR="00DC5174" w:rsidRPr="00603C8C" w:rsidRDefault="00DC5174" w:rsidP="00280CCE">
            <w:pPr>
              <w:shd w:val="clear" w:color="auto" w:fill="FFFFFF"/>
              <w:contextualSpacing/>
              <w:jc w:val="both"/>
              <w:rPr>
                <w:b/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Представление данных в виде таблиц, диаграмм, гр</w:t>
            </w:r>
            <w:r w:rsidRPr="00603C8C">
              <w:rPr>
                <w:sz w:val="22"/>
                <w:szCs w:val="22"/>
              </w:rPr>
              <w:t>а</w:t>
            </w:r>
            <w:r w:rsidRPr="00603C8C">
              <w:rPr>
                <w:sz w:val="22"/>
                <w:szCs w:val="22"/>
              </w:rPr>
              <w:t>фиков</w:t>
            </w:r>
          </w:p>
        </w:tc>
        <w:tc>
          <w:tcPr>
            <w:tcW w:w="856" w:type="pct"/>
          </w:tcPr>
          <w:p w14:paraId="77208856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361B3F75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</w:rPr>
            </w:pPr>
          </w:p>
        </w:tc>
      </w:tr>
      <w:tr w:rsidR="00DC5174" w:rsidRPr="00DA7F61" w14:paraId="077230A6" w14:textId="77777777" w:rsidTr="00072F4D">
        <w:tc>
          <w:tcPr>
            <w:tcW w:w="430" w:type="pct"/>
          </w:tcPr>
          <w:p w14:paraId="1004A4C0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1D310E47" w14:textId="77777777" w:rsidR="00002B7A" w:rsidRPr="00603C8C" w:rsidRDefault="00DC5174" w:rsidP="00280CCE">
            <w:pPr>
              <w:shd w:val="clear" w:color="auto" w:fill="FFFFFF"/>
              <w:contextualSpacing/>
              <w:jc w:val="both"/>
              <w:rPr>
                <w:b/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Вероятность</w:t>
            </w:r>
          </w:p>
        </w:tc>
        <w:tc>
          <w:tcPr>
            <w:tcW w:w="856" w:type="pct"/>
          </w:tcPr>
          <w:p w14:paraId="7DFD79EE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003B8BE3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</w:rPr>
            </w:pPr>
          </w:p>
        </w:tc>
      </w:tr>
      <w:tr w:rsidR="00DC5174" w:rsidRPr="00DA7F61" w14:paraId="692A0F2C" w14:textId="77777777" w:rsidTr="00072F4D">
        <w:tc>
          <w:tcPr>
            <w:tcW w:w="430" w:type="pct"/>
          </w:tcPr>
          <w:p w14:paraId="42C11816" w14:textId="77777777" w:rsidR="00DC5174" w:rsidRPr="00603C8C" w:rsidRDefault="00DC5174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04C5ECA9" w14:textId="77777777" w:rsidR="00DC5174" w:rsidRPr="00603C8C" w:rsidRDefault="00DC706E" w:rsidP="00280CCE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Решение комбинаторных задач</w:t>
            </w:r>
          </w:p>
        </w:tc>
        <w:tc>
          <w:tcPr>
            <w:tcW w:w="856" w:type="pct"/>
          </w:tcPr>
          <w:p w14:paraId="3814D06F" w14:textId="77777777" w:rsidR="00DC5174" w:rsidRPr="00DA7F61" w:rsidRDefault="00DC5174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118CFF47" w14:textId="77777777" w:rsidR="00DC5174" w:rsidRPr="00DA7F61" w:rsidRDefault="00DC5174" w:rsidP="00807A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</w:rPr>
            </w:pPr>
          </w:p>
        </w:tc>
      </w:tr>
      <w:tr w:rsidR="00002B7A" w:rsidRPr="00DA7F61" w14:paraId="145C3DC9" w14:textId="77777777" w:rsidTr="00072F4D">
        <w:tc>
          <w:tcPr>
            <w:tcW w:w="430" w:type="pct"/>
          </w:tcPr>
          <w:p w14:paraId="0D94F6A9" w14:textId="77777777" w:rsidR="00002B7A" w:rsidRPr="00603C8C" w:rsidRDefault="00002B7A" w:rsidP="00E15C9F">
            <w:pPr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861" w:type="pct"/>
          </w:tcPr>
          <w:p w14:paraId="26C7658C" w14:textId="77777777" w:rsidR="00002B7A" w:rsidRPr="00603C8C" w:rsidRDefault="00DC706E" w:rsidP="00280CCE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 w:rsidRPr="00603C8C">
              <w:rPr>
                <w:sz w:val="22"/>
                <w:szCs w:val="22"/>
              </w:rPr>
              <w:t>Итоговое занятие</w:t>
            </w:r>
          </w:p>
        </w:tc>
        <w:tc>
          <w:tcPr>
            <w:tcW w:w="856" w:type="pct"/>
          </w:tcPr>
          <w:p w14:paraId="4A8F6F85" w14:textId="77777777" w:rsidR="00002B7A" w:rsidRPr="00DA7F61" w:rsidRDefault="00002B7A" w:rsidP="00807A95">
            <w:pPr>
              <w:spacing w:line="360" w:lineRule="auto"/>
              <w:jc w:val="both"/>
            </w:pPr>
          </w:p>
        </w:tc>
        <w:tc>
          <w:tcPr>
            <w:tcW w:w="853" w:type="pct"/>
          </w:tcPr>
          <w:p w14:paraId="7BB61BFA" w14:textId="77777777" w:rsidR="00002B7A" w:rsidRPr="00DA7F61" w:rsidRDefault="00002B7A" w:rsidP="00807A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</w:rPr>
            </w:pPr>
          </w:p>
        </w:tc>
      </w:tr>
    </w:tbl>
    <w:p w14:paraId="31BAF427" w14:textId="7CA54382" w:rsidR="001A3101" w:rsidRDefault="001A3101" w:rsidP="00807A95">
      <w:pPr>
        <w:spacing w:line="360" w:lineRule="auto"/>
        <w:ind w:firstLine="851"/>
        <w:jc w:val="both"/>
      </w:pPr>
    </w:p>
    <w:p w14:paraId="32E51980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76DDC8CD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3EAFCF5A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286B09A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AF058D7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2ECE2C08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4B7A4652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7485F85C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99ED8A6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E27D4E0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64744AE9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6786712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AC1F39A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37A567C7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72AD8B6E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3374330B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295B844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A4CF309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3ABA9715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470FA09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475C65F9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5903C78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222A4E2B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DE7EADD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0FB4E06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74342BE2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42A30F4B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6CC14F3D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43D4E7C8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1E69247E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4051473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393141CC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2CEA21D3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025E182" w14:textId="77777777" w:rsidR="00D50C7C" w:rsidRDefault="00D50C7C" w:rsidP="00E15C9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41EAE7B" w14:textId="2864F44C" w:rsidR="00E15C9F" w:rsidRPr="00B237B6" w:rsidRDefault="00E15C9F" w:rsidP="00E15C9F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СПИСОК ЛИТЕРАТУРЫ</w:t>
      </w:r>
      <w:r w:rsidRPr="00B237B6">
        <w:rPr>
          <w:b/>
          <w:bCs/>
          <w:color w:val="000000"/>
          <w:sz w:val="28"/>
          <w:szCs w:val="28"/>
        </w:rPr>
        <w:t>:</w:t>
      </w:r>
    </w:p>
    <w:p w14:paraId="381895C0" w14:textId="77777777" w:rsidR="00E15C9F" w:rsidRPr="00B237B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B237B6">
        <w:rPr>
          <w:color w:val="000000"/>
        </w:rPr>
        <w:t>Галицкий М.Л. и др. Сборник задач по алгебре для 8-9 классов. - М.: «Просвещ</w:t>
      </w:r>
      <w:r w:rsidRPr="00B237B6">
        <w:rPr>
          <w:color w:val="000000"/>
        </w:rPr>
        <w:t>е</w:t>
      </w:r>
      <w:r w:rsidRPr="00B237B6">
        <w:rPr>
          <w:color w:val="000000"/>
        </w:rPr>
        <w:t>ние», 2001 г.</w:t>
      </w:r>
      <w:r>
        <w:rPr>
          <w:color w:val="000000"/>
        </w:rPr>
        <w:t>;</w:t>
      </w:r>
    </w:p>
    <w:p w14:paraId="2235C443" w14:textId="77777777" w:rsidR="00E15C9F" w:rsidRPr="00C9540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proofErr w:type="spellStart"/>
      <w:r w:rsidRPr="00C95406">
        <w:rPr>
          <w:color w:val="000000"/>
        </w:rPr>
        <w:t>Депман</w:t>
      </w:r>
      <w:proofErr w:type="spellEnd"/>
      <w:r w:rsidRPr="00C95406">
        <w:rPr>
          <w:color w:val="000000"/>
        </w:rPr>
        <w:t xml:space="preserve"> И.Я., </w:t>
      </w:r>
      <w:proofErr w:type="spellStart"/>
      <w:r w:rsidRPr="00C95406">
        <w:rPr>
          <w:color w:val="000000"/>
        </w:rPr>
        <w:t>Виленкин</w:t>
      </w:r>
      <w:proofErr w:type="spellEnd"/>
      <w:r w:rsidRPr="00C95406">
        <w:rPr>
          <w:color w:val="000000"/>
        </w:rPr>
        <w:t xml:space="preserve"> </w:t>
      </w:r>
      <w:proofErr w:type="spellStart"/>
      <w:r w:rsidRPr="00C95406">
        <w:rPr>
          <w:color w:val="000000"/>
        </w:rPr>
        <w:t>Н.Я.За</w:t>
      </w:r>
      <w:proofErr w:type="spellEnd"/>
      <w:r w:rsidRPr="00C95406">
        <w:rPr>
          <w:color w:val="000000"/>
        </w:rPr>
        <w:t xml:space="preserve"> страницами учебника </w:t>
      </w:r>
      <w:proofErr w:type="spellStart"/>
      <w:r w:rsidRPr="00C95406">
        <w:rPr>
          <w:color w:val="000000"/>
        </w:rPr>
        <w:t>математики</w:t>
      </w:r>
      <w:proofErr w:type="gramStart"/>
      <w:r w:rsidRPr="00C95406">
        <w:rPr>
          <w:color w:val="000000"/>
        </w:rPr>
        <w:t>.М</w:t>
      </w:r>
      <w:proofErr w:type="spellEnd"/>
      <w:proofErr w:type="gramEnd"/>
      <w:r w:rsidRPr="00C95406">
        <w:rPr>
          <w:color w:val="000000"/>
        </w:rPr>
        <w:t>.: Просвещение, 1999 г.</w:t>
      </w:r>
      <w:r>
        <w:rPr>
          <w:color w:val="000000"/>
        </w:rPr>
        <w:t>;</w:t>
      </w:r>
    </w:p>
    <w:p w14:paraId="03B70C32" w14:textId="77777777" w:rsidR="00E15C9F" w:rsidRPr="00B237B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proofErr w:type="spellStart"/>
      <w:r w:rsidRPr="00B237B6">
        <w:rPr>
          <w:color w:val="000000"/>
        </w:rPr>
        <w:t>Крамор</w:t>
      </w:r>
      <w:proofErr w:type="spellEnd"/>
      <w:r w:rsidRPr="00B237B6">
        <w:rPr>
          <w:color w:val="000000"/>
        </w:rPr>
        <w:t xml:space="preserve"> В.С.. Повторяем и систематизируем школьный курс алгебры. - М.: «Пр</w:t>
      </w:r>
      <w:r w:rsidRPr="00B237B6">
        <w:rPr>
          <w:color w:val="000000"/>
        </w:rPr>
        <w:t>о</w:t>
      </w:r>
      <w:r w:rsidRPr="00B237B6">
        <w:rPr>
          <w:color w:val="000000"/>
        </w:rPr>
        <w:t>свещение», 2021 г.</w:t>
      </w:r>
      <w:r>
        <w:rPr>
          <w:color w:val="000000"/>
        </w:rPr>
        <w:t>;</w:t>
      </w:r>
    </w:p>
    <w:p w14:paraId="205B8314" w14:textId="77777777" w:rsidR="00E15C9F" w:rsidRPr="00B237B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B237B6">
        <w:rPr>
          <w:color w:val="000000"/>
        </w:rPr>
        <w:t>Нагибин Ф.Ф., Канин Е.С.. Математическая шкатулка. - М.: «Просвещение», 1984 г.</w:t>
      </w:r>
      <w:r>
        <w:rPr>
          <w:color w:val="000000"/>
        </w:rPr>
        <w:t>;</w:t>
      </w:r>
    </w:p>
    <w:p w14:paraId="71C0507B" w14:textId="77777777" w:rsidR="00E15C9F" w:rsidRPr="00B237B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B237B6">
        <w:rPr>
          <w:color w:val="000000"/>
        </w:rPr>
        <w:t xml:space="preserve">Б.А. </w:t>
      </w:r>
      <w:proofErr w:type="spellStart"/>
      <w:r w:rsidRPr="00B237B6">
        <w:rPr>
          <w:color w:val="000000"/>
        </w:rPr>
        <w:t>Кордемский</w:t>
      </w:r>
      <w:proofErr w:type="spellEnd"/>
      <w:r w:rsidRPr="00B237B6">
        <w:rPr>
          <w:color w:val="000000"/>
        </w:rPr>
        <w:t xml:space="preserve">, А.А. </w:t>
      </w:r>
      <w:proofErr w:type="spellStart"/>
      <w:r w:rsidRPr="00B237B6">
        <w:rPr>
          <w:color w:val="000000"/>
        </w:rPr>
        <w:t>Ахадов</w:t>
      </w:r>
      <w:proofErr w:type="spellEnd"/>
      <w:r w:rsidRPr="00B237B6">
        <w:rPr>
          <w:color w:val="000000"/>
        </w:rPr>
        <w:t>. Удивительный мир чисел. - М.: «Просвещение», 1986 г.</w:t>
      </w:r>
    </w:p>
    <w:p w14:paraId="79DC840E" w14:textId="77777777" w:rsidR="00E15C9F" w:rsidRPr="00B237B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B237B6">
        <w:rPr>
          <w:color w:val="000000"/>
        </w:rPr>
        <w:t>Перельман Я.И.</w:t>
      </w:r>
      <w:r>
        <w:rPr>
          <w:color w:val="000000"/>
        </w:rPr>
        <w:t>,</w:t>
      </w:r>
      <w:r w:rsidRPr="00B237B6">
        <w:rPr>
          <w:color w:val="000000"/>
        </w:rPr>
        <w:t xml:space="preserve"> Живая математика. - М.: АО «Столетие», 1994 г.</w:t>
      </w:r>
      <w:r>
        <w:rPr>
          <w:color w:val="000000"/>
        </w:rPr>
        <w:t>;</w:t>
      </w:r>
    </w:p>
    <w:p w14:paraId="1BC2F337" w14:textId="77777777" w:rsidR="00E15C9F" w:rsidRPr="00B237B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proofErr w:type="spellStart"/>
      <w:r w:rsidRPr="00B237B6">
        <w:rPr>
          <w:color w:val="000000"/>
        </w:rPr>
        <w:t>Пичурин</w:t>
      </w:r>
      <w:proofErr w:type="spellEnd"/>
      <w:r w:rsidRPr="00B237B6">
        <w:rPr>
          <w:color w:val="000000"/>
        </w:rPr>
        <w:t xml:space="preserve"> </w:t>
      </w:r>
      <w:r>
        <w:rPr>
          <w:color w:val="000000"/>
        </w:rPr>
        <w:t xml:space="preserve">Л.Ф., </w:t>
      </w:r>
      <w:r w:rsidRPr="00B237B6">
        <w:rPr>
          <w:color w:val="000000"/>
        </w:rPr>
        <w:t>За страницами алгебры. - Москва: Просвещение, 1990 г.</w:t>
      </w:r>
      <w:r>
        <w:rPr>
          <w:color w:val="000000"/>
        </w:rPr>
        <w:t>;</w:t>
      </w:r>
    </w:p>
    <w:p w14:paraId="20F94EA3" w14:textId="77777777" w:rsidR="00E15C9F" w:rsidRPr="00C9540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C95406">
        <w:rPr>
          <w:color w:val="000000"/>
        </w:rPr>
        <w:t>Семёнов Е.Е.</w:t>
      </w:r>
      <w:r>
        <w:rPr>
          <w:color w:val="000000"/>
        </w:rPr>
        <w:t xml:space="preserve">, </w:t>
      </w:r>
      <w:r w:rsidRPr="00C95406">
        <w:rPr>
          <w:color w:val="000000"/>
        </w:rPr>
        <w:t xml:space="preserve">За страницами учебника геометрии: Пособие для учащихся 7-9 </w:t>
      </w:r>
      <w:proofErr w:type="spellStart"/>
      <w:r w:rsidRPr="00C95406">
        <w:rPr>
          <w:color w:val="000000"/>
        </w:rPr>
        <w:t>кла</w:t>
      </w:r>
      <w:r w:rsidRPr="00C95406">
        <w:rPr>
          <w:color w:val="000000"/>
        </w:rPr>
        <w:t>с</w:t>
      </w:r>
      <w:r w:rsidRPr="00C95406">
        <w:rPr>
          <w:color w:val="000000"/>
        </w:rPr>
        <w:t>сов</w:t>
      </w:r>
      <w:proofErr w:type="gramStart"/>
      <w:r w:rsidRPr="00C95406">
        <w:rPr>
          <w:color w:val="000000"/>
        </w:rPr>
        <w:t>.М</w:t>
      </w:r>
      <w:proofErr w:type="spellEnd"/>
      <w:proofErr w:type="gramEnd"/>
      <w:r w:rsidRPr="00C95406">
        <w:rPr>
          <w:color w:val="000000"/>
        </w:rPr>
        <w:t>.: Просвещение, 1999 г.</w:t>
      </w:r>
      <w:r>
        <w:rPr>
          <w:color w:val="000000"/>
        </w:rPr>
        <w:t>;</w:t>
      </w:r>
    </w:p>
    <w:p w14:paraId="174A8BE6" w14:textId="77777777" w:rsidR="00E15C9F" w:rsidRPr="00B237B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B237B6">
        <w:rPr>
          <w:color w:val="000000"/>
        </w:rPr>
        <w:t xml:space="preserve">Смирнов </w:t>
      </w:r>
      <w:r>
        <w:rPr>
          <w:color w:val="000000"/>
        </w:rPr>
        <w:t>В.А.</w:t>
      </w:r>
      <w:r w:rsidRPr="00B237B6">
        <w:rPr>
          <w:color w:val="000000"/>
        </w:rPr>
        <w:t>, Смирнова И.М.</w:t>
      </w:r>
      <w:r>
        <w:rPr>
          <w:color w:val="000000"/>
        </w:rPr>
        <w:t>,</w:t>
      </w:r>
      <w:r w:rsidRPr="00B237B6">
        <w:rPr>
          <w:color w:val="000000"/>
        </w:rPr>
        <w:t xml:space="preserve"> Геометрия на клетчатой бумаге. - Издательство: МЦНМО, 2009 г.</w:t>
      </w:r>
      <w:r>
        <w:rPr>
          <w:color w:val="000000"/>
        </w:rPr>
        <w:t>;</w:t>
      </w:r>
    </w:p>
    <w:p w14:paraId="21E5B160" w14:textId="77777777" w:rsidR="00E15C9F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proofErr w:type="spellStart"/>
      <w:r w:rsidRPr="00B237B6">
        <w:rPr>
          <w:color w:val="000000"/>
        </w:rPr>
        <w:t>Тлейзер</w:t>
      </w:r>
      <w:proofErr w:type="spellEnd"/>
      <w:r w:rsidRPr="00B237B6">
        <w:rPr>
          <w:color w:val="000000"/>
        </w:rPr>
        <w:t xml:space="preserve"> Г.И.</w:t>
      </w:r>
      <w:r>
        <w:rPr>
          <w:color w:val="000000"/>
        </w:rPr>
        <w:t>,</w:t>
      </w:r>
      <w:r w:rsidRPr="00B237B6">
        <w:rPr>
          <w:color w:val="000000"/>
        </w:rPr>
        <w:t xml:space="preserve"> История математики в школе VII –VIII </w:t>
      </w:r>
      <w:proofErr w:type="spellStart"/>
      <w:r w:rsidRPr="00B237B6">
        <w:rPr>
          <w:color w:val="000000"/>
        </w:rPr>
        <w:t>кл</w:t>
      </w:r>
      <w:proofErr w:type="spellEnd"/>
      <w:r w:rsidRPr="00B237B6">
        <w:rPr>
          <w:color w:val="000000"/>
        </w:rPr>
        <w:t>. Пособие для учителей. - М.: Просвещение, 1982 г.</w:t>
      </w:r>
      <w:r>
        <w:rPr>
          <w:color w:val="000000"/>
        </w:rPr>
        <w:t>;</w:t>
      </w:r>
    </w:p>
    <w:p w14:paraId="03D279E8" w14:textId="77777777" w:rsidR="00E15C9F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B237B6">
        <w:rPr>
          <w:color w:val="000000"/>
        </w:rPr>
        <w:t xml:space="preserve">Учебно-методическое пособие «Математика  подготовка к ГИА-9», издательства «Легион» под редакцией Ф.Ф. Лысенко, С.Ю. </w:t>
      </w:r>
      <w:proofErr w:type="spellStart"/>
      <w:r w:rsidRPr="00B237B6">
        <w:rPr>
          <w:color w:val="000000"/>
        </w:rPr>
        <w:t>Калабухова</w:t>
      </w:r>
      <w:proofErr w:type="spellEnd"/>
      <w:r>
        <w:rPr>
          <w:color w:val="000000"/>
        </w:rPr>
        <w:t>;</w:t>
      </w:r>
    </w:p>
    <w:p w14:paraId="3C9B7E71" w14:textId="77777777" w:rsidR="00E15C9F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B237B6">
        <w:rPr>
          <w:color w:val="000000"/>
        </w:rPr>
        <w:t>Алгебра 8: Учебник для общеобразовательных учреждений. Ю.Н. Макарычев</w:t>
      </w:r>
      <w:r>
        <w:rPr>
          <w:color w:val="000000"/>
        </w:rPr>
        <w:t xml:space="preserve">. </w:t>
      </w:r>
      <w:r w:rsidRPr="00B237B6">
        <w:rPr>
          <w:color w:val="000000"/>
        </w:rPr>
        <w:t xml:space="preserve"> – М.: «Просвещение», 20</w:t>
      </w:r>
      <w:r>
        <w:rPr>
          <w:color w:val="000000"/>
        </w:rPr>
        <w:t>24;</w:t>
      </w:r>
    </w:p>
    <w:p w14:paraId="344E81A1" w14:textId="77777777" w:rsidR="00E15C9F" w:rsidRPr="00B237B6" w:rsidRDefault="00E15C9F" w:rsidP="00E15C9F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color w:val="000000"/>
        </w:rPr>
      </w:pPr>
      <w:r w:rsidRPr="00B237B6">
        <w:rPr>
          <w:color w:val="000000"/>
        </w:rPr>
        <w:t xml:space="preserve">Геометрия 7-9: Учебник для общеобразовательных учреждений. Л.С </w:t>
      </w:r>
      <w:proofErr w:type="spellStart"/>
      <w:r w:rsidRPr="00B237B6">
        <w:rPr>
          <w:color w:val="000000"/>
        </w:rPr>
        <w:t>Атанасян</w:t>
      </w:r>
      <w:proofErr w:type="spellEnd"/>
      <w:r w:rsidRPr="00B237B6">
        <w:rPr>
          <w:color w:val="000000"/>
        </w:rPr>
        <w:t>, В.Ф. Бутузов, С.Б. Кадомцев и др. – М.: «Просвещение», 20</w:t>
      </w:r>
      <w:r>
        <w:rPr>
          <w:color w:val="000000"/>
        </w:rPr>
        <w:t>24</w:t>
      </w:r>
      <w:r w:rsidRPr="00B237B6">
        <w:rPr>
          <w:color w:val="000000"/>
        </w:rPr>
        <w:t xml:space="preserve">. </w:t>
      </w:r>
    </w:p>
    <w:p w14:paraId="6B1BD593" w14:textId="77777777" w:rsidR="00E15C9F" w:rsidRPr="00DA7F61" w:rsidRDefault="00E15C9F" w:rsidP="00807A95">
      <w:pPr>
        <w:spacing w:line="360" w:lineRule="auto"/>
        <w:ind w:firstLine="851"/>
        <w:jc w:val="both"/>
      </w:pPr>
    </w:p>
    <w:sectPr w:rsidR="00E15C9F" w:rsidRPr="00DA7F61" w:rsidSect="00E15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332A2" w14:textId="77777777" w:rsidR="008E0DFC" w:rsidRDefault="008E0DFC">
      <w:r>
        <w:separator/>
      </w:r>
    </w:p>
  </w:endnote>
  <w:endnote w:type="continuationSeparator" w:id="0">
    <w:p w14:paraId="46D5B780" w14:textId="77777777" w:rsidR="008E0DFC" w:rsidRDefault="008E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874717" w14:textId="77777777" w:rsidR="008E0DFC" w:rsidRDefault="008E0DFC">
      <w:r>
        <w:separator/>
      </w:r>
    </w:p>
  </w:footnote>
  <w:footnote w:type="continuationSeparator" w:id="0">
    <w:p w14:paraId="16F7DEAF" w14:textId="77777777" w:rsidR="008E0DFC" w:rsidRDefault="008E0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66E2"/>
    <w:multiLevelType w:val="multilevel"/>
    <w:tmpl w:val="88B4E4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0CA71D3C"/>
    <w:multiLevelType w:val="hybridMultilevel"/>
    <w:tmpl w:val="88B898E2"/>
    <w:lvl w:ilvl="0" w:tplc="A828ABCE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1F3850"/>
    <w:multiLevelType w:val="hybridMultilevel"/>
    <w:tmpl w:val="02D03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DE0BF4"/>
    <w:multiLevelType w:val="multilevel"/>
    <w:tmpl w:val="7DBCF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11363D"/>
    <w:multiLevelType w:val="hybridMultilevel"/>
    <w:tmpl w:val="2A4E3AFC"/>
    <w:lvl w:ilvl="0" w:tplc="A828ABCE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63206A"/>
    <w:multiLevelType w:val="multilevel"/>
    <w:tmpl w:val="7AB28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8E0ACD"/>
    <w:multiLevelType w:val="multilevel"/>
    <w:tmpl w:val="CCB6E36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21AC6A01"/>
    <w:multiLevelType w:val="hybridMultilevel"/>
    <w:tmpl w:val="F594B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C6C01"/>
    <w:multiLevelType w:val="hybridMultilevel"/>
    <w:tmpl w:val="7F126D66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B218B7"/>
    <w:multiLevelType w:val="hybridMultilevel"/>
    <w:tmpl w:val="A43CFB3A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C85A32"/>
    <w:multiLevelType w:val="hybridMultilevel"/>
    <w:tmpl w:val="3C1A19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DC4CF6"/>
    <w:multiLevelType w:val="hybridMultilevel"/>
    <w:tmpl w:val="B9A2F6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254628"/>
    <w:multiLevelType w:val="hybridMultilevel"/>
    <w:tmpl w:val="27DEC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E196C"/>
    <w:multiLevelType w:val="hybridMultilevel"/>
    <w:tmpl w:val="81089DDE"/>
    <w:lvl w:ilvl="0" w:tplc="995871E2">
      <w:start w:val="1"/>
      <w:numFmt w:val="decimal"/>
      <w:lvlText w:val="%1."/>
      <w:lvlJc w:val="left"/>
      <w:pPr>
        <w:ind w:left="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0" w:hanging="360"/>
      </w:pPr>
    </w:lvl>
    <w:lvl w:ilvl="2" w:tplc="0419001B" w:tentative="1">
      <w:start w:val="1"/>
      <w:numFmt w:val="lowerRoman"/>
      <w:lvlText w:val="%3."/>
      <w:lvlJc w:val="right"/>
      <w:pPr>
        <w:ind w:left="2090" w:hanging="180"/>
      </w:pPr>
    </w:lvl>
    <w:lvl w:ilvl="3" w:tplc="0419000F" w:tentative="1">
      <w:start w:val="1"/>
      <w:numFmt w:val="decimal"/>
      <w:lvlText w:val="%4."/>
      <w:lvlJc w:val="left"/>
      <w:pPr>
        <w:ind w:left="2810" w:hanging="360"/>
      </w:pPr>
    </w:lvl>
    <w:lvl w:ilvl="4" w:tplc="04190019" w:tentative="1">
      <w:start w:val="1"/>
      <w:numFmt w:val="lowerLetter"/>
      <w:lvlText w:val="%5."/>
      <w:lvlJc w:val="left"/>
      <w:pPr>
        <w:ind w:left="3530" w:hanging="360"/>
      </w:pPr>
    </w:lvl>
    <w:lvl w:ilvl="5" w:tplc="0419001B" w:tentative="1">
      <w:start w:val="1"/>
      <w:numFmt w:val="lowerRoman"/>
      <w:lvlText w:val="%6."/>
      <w:lvlJc w:val="right"/>
      <w:pPr>
        <w:ind w:left="4250" w:hanging="180"/>
      </w:pPr>
    </w:lvl>
    <w:lvl w:ilvl="6" w:tplc="0419000F" w:tentative="1">
      <w:start w:val="1"/>
      <w:numFmt w:val="decimal"/>
      <w:lvlText w:val="%7."/>
      <w:lvlJc w:val="left"/>
      <w:pPr>
        <w:ind w:left="4970" w:hanging="360"/>
      </w:pPr>
    </w:lvl>
    <w:lvl w:ilvl="7" w:tplc="04190019" w:tentative="1">
      <w:start w:val="1"/>
      <w:numFmt w:val="lowerLetter"/>
      <w:lvlText w:val="%8."/>
      <w:lvlJc w:val="left"/>
      <w:pPr>
        <w:ind w:left="5690" w:hanging="360"/>
      </w:pPr>
    </w:lvl>
    <w:lvl w:ilvl="8" w:tplc="0419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14">
    <w:nsid w:val="32C4451C"/>
    <w:multiLevelType w:val="hybridMultilevel"/>
    <w:tmpl w:val="2182CFCC"/>
    <w:lvl w:ilvl="0" w:tplc="D7FC82A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A9CA206">
      <w:start w:val="1"/>
      <w:numFmt w:val="decimal"/>
      <w:lvlText w:val="%2."/>
      <w:lvlJc w:val="left"/>
      <w:pPr>
        <w:ind w:left="1829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5B77B68"/>
    <w:multiLevelType w:val="hybridMultilevel"/>
    <w:tmpl w:val="284E8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3097F"/>
    <w:multiLevelType w:val="hybridMultilevel"/>
    <w:tmpl w:val="1018A95E"/>
    <w:lvl w:ilvl="0" w:tplc="A828ABCE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F47EED"/>
    <w:multiLevelType w:val="multilevel"/>
    <w:tmpl w:val="1AC2E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0E3FD3"/>
    <w:multiLevelType w:val="hybridMultilevel"/>
    <w:tmpl w:val="83D8572A"/>
    <w:lvl w:ilvl="0" w:tplc="A828ABCE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F125E3"/>
    <w:multiLevelType w:val="hybridMultilevel"/>
    <w:tmpl w:val="CF323526"/>
    <w:lvl w:ilvl="0" w:tplc="00000001">
      <w:numFmt w:val="bullet"/>
      <w:lvlText w:val="-"/>
      <w:lvlJc w:val="left"/>
      <w:pPr>
        <w:ind w:left="27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69361C"/>
    <w:multiLevelType w:val="hybridMultilevel"/>
    <w:tmpl w:val="08D652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DFB792E"/>
    <w:multiLevelType w:val="hybridMultilevel"/>
    <w:tmpl w:val="5FC0E1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408B5E84"/>
    <w:multiLevelType w:val="hybridMultilevel"/>
    <w:tmpl w:val="4D7E4CDE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9624EB"/>
    <w:multiLevelType w:val="hybridMultilevel"/>
    <w:tmpl w:val="6D5E1E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8F6CEF"/>
    <w:multiLevelType w:val="hybridMultilevel"/>
    <w:tmpl w:val="5F28F4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034796"/>
    <w:multiLevelType w:val="hybridMultilevel"/>
    <w:tmpl w:val="1074975E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2417B2"/>
    <w:multiLevelType w:val="hybridMultilevel"/>
    <w:tmpl w:val="94283646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530136"/>
    <w:multiLevelType w:val="hybridMultilevel"/>
    <w:tmpl w:val="329AACE8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BE1854"/>
    <w:multiLevelType w:val="hybridMultilevel"/>
    <w:tmpl w:val="87FA0236"/>
    <w:lvl w:ilvl="0" w:tplc="2D6AC9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1874F7"/>
    <w:multiLevelType w:val="hybridMultilevel"/>
    <w:tmpl w:val="F4C86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C771DF9"/>
    <w:multiLevelType w:val="multilevel"/>
    <w:tmpl w:val="08F61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7F3EDE"/>
    <w:multiLevelType w:val="hybridMultilevel"/>
    <w:tmpl w:val="37B21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66C0768"/>
    <w:multiLevelType w:val="hybridMultilevel"/>
    <w:tmpl w:val="AB9856D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3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AA92B1D"/>
    <w:multiLevelType w:val="multilevel"/>
    <w:tmpl w:val="44A248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BC41C4D"/>
    <w:multiLevelType w:val="hybridMultilevel"/>
    <w:tmpl w:val="E84AF8A8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1D49DC"/>
    <w:multiLevelType w:val="multilevel"/>
    <w:tmpl w:val="6B82F7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>
    <w:nsid w:val="6E3817FC"/>
    <w:multiLevelType w:val="hybridMultilevel"/>
    <w:tmpl w:val="BE124DC8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3B1D6F"/>
    <w:multiLevelType w:val="hybridMultilevel"/>
    <w:tmpl w:val="877C29EE"/>
    <w:lvl w:ilvl="0" w:tplc="00000001">
      <w:numFmt w:val="bullet"/>
      <w:lvlText w:val="-"/>
      <w:lvlJc w:val="left"/>
      <w:pPr>
        <w:ind w:left="27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E5957"/>
    <w:multiLevelType w:val="multilevel"/>
    <w:tmpl w:val="53F43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14"/>
  </w:num>
  <w:num w:numId="3">
    <w:abstractNumId w:val="12"/>
  </w:num>
  <w:num w:numId="4">
    <w:abstractNumId w:val="21"/>
  </w:num>
  <w:num w:numId="5">
    <w:abstractNumId w:val="13"/>
  </w:num>
  <w:num w:numId="6">
    <w:abstractNumId w:val="2"/>
  </w:num>
  <w:num w:numId="7">
    <w:abstractNumId w:val="29"/>
  </w:num>
  <w:num w:numId="8">
    <w:abstractNumId w:val="32"/>
  </w:num>
  <w:num w:numId="9">
    <w:abstractNumId w:val="19"/>
  </w:num>
  <w:num w:numId="10">
    <w:abstractNumId w:val="8"/>
  </w:num>
  <w:num w:numId="11">
    <w:abstractNumId w:val="37"/>
  </w:num>
  <w:num w:numId="12">
    <w:abstractNumId w:val="25"/>
  </w:num>
  <w:num w:numId="13">
    <w:abstractNumId w:val="26"/>
  </w:num>
  <w:num w:numId="14">
    <w:abstractNumId w:val="35"/>
  </w:num>
  <w:num w:numId="15">
    <w:abstractNumId w:val="9"/>
  </w:num>
  <w:num w:numId="16">
    <w:abstractNumId w:val="22"/>
  </w:num>
  <w:num w:numId="17">
    <w:abstractNumId w:val="27"/>
  </w:num>
  <w:num w:numId="18">
    <w:abstractNumId w:val="38"/>
  </w:num>
  <w:num w:numId="19">
    <w:abstractNumId w:val="24"/>
  </w:num>
  <w:num w:numId="20">
    <w:abstractNumId w:val="16"/>
  </w:num>
  <w:num w:numId="21">
    <w:abstractNumId w:val="33"/>
  </w:num>
  <w:num w:numId="22">
    <w:abstractNumId w:val="1"/>
  </w:num>
  <w:num w:numId="23">
    <w:abstractNumId w:val="20"/>
  </w:num>
  <w:num w:numId="24">
    <w:abstractNumId w:val="18"/>
  </w:num>
  <w:num w:numId="25">
    <w:abstractNumId w:val="11"/>
  </w:num>
  <w:num w:numId="26">
    <w:abstractNumId w:val="23"/>
  </w:num>
  <w:num w:numId="27">
    <w:abstractNumId w:val="4"/>
  </w:num>
  <w:num w:numId="28">
    <w:abstractNumId w:val="10"/>
  </w:num>
  <w:num w:numId="29">
    <w:abstractNumId w:val="28"/>
  </w:num>
  <w:num w:numId="30">
    <w:abstractNumId w:val="30"/>
  </w:num>
  <w:num w:numId="31">
    <w:abstractNumId w:val="3"/>
  </w:num>
  <w:num w:numId="32">
    <w:abstractNumId w:val="5"/>
  </w:num>
  <w:num w:numId="33">
    <w:abstractNumId w:val="7"/>
  </w:num>
  <w:num w:numId="34">
    <w:abstractNumId w:val="15"/>
  </w:num>
  <w:num w:numId="35">
    <w:abstractNumId w:val="34"/>
  </w:num>
  <w:num w:numId="36">
    <w:abstractNumId w:val="17"/>
  </w:num>
  <w:num w:numId="37">
    <w:abstractNumId w:val="36"/>
  </w:num>
  <w:num w:numId="38">
    <w:abstractNumId w:val="0"/>
  </w:num>
  <w:num w:numId="39">
    <w:abstractNumId w:val="6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530"/>
    <w:rsid w:val="00002B7A"/>
    <w:rsid w:val="000108D7"/>
    <w:rsid w:val="00071DA6"/>
    <w:rsid w:val="00072F4D"/>
    <w:rsid w:val="00076AE4"/>
    <w:rsid w:val="00082F31"/>
    <w:rsid w:val="000B27E4"/>
    <w:rsid w:val="000E3834"/>
    <w:rsid w:val="000F1D35"/>
    <w:rsid w:val="0016726F"/>
    <w:rsid w:val="001823A9"/>
    <w:rsid w:val="00186240"/>
    <w:rsid w:val="00193F3D"/>
    <w:rsid w:val="001A3101"/>
    <w:rsid w:val="001F0C16"/>
    <w:rsid w:val="001F6870"/>
    <w:rsid w:val="002046FC"/>
    <w:rsid w:val="00205777"/>
    <w:rsid w:val="0021085C"/>
    <w:rsid w:val="002528CF"/>
    <w:rsid w:val="00263691"/>
    <w:rsid w:val="00275314"/>
    <w:rsid w:val="00280CCE"/>
    <w:rsid w:val="00287C69"/>
    <w:rsid w:val="00292C3C"/>
    <w:rsid w:val="00326877"/>
    <w:rsid w:val="00365E72"/>
    <w:rsid w:val="003934B7"/>
    <w:rsid w:val="003E53C7"/>
    <w:rsid w:val="003F49D5"/>
    <w:rsid w:val="0042050A"/>
    <w:rsid w:val="004826EE"/>
    <w:rsid w:val="004874C2"/>
    <w:rsid w:val="00492112"/>
    <w:rsid w:val="0051170D"/>
    <w:rsid w:val="005225C8"/>
    <w:rsid w:val="00535A91"/>
    <w:rsid w:val="0054576E"/>
    <w:rsid w:val="005545A2"/>
    <w:rsid w:val="00563537"/>
    <w:rsid w:val="0057170E"/>
    <w:rsid w:val="00583DE2"/>
    <w:rsid w:val="0059645A"/>
    <w:rsid w:val="005A319D"/>
    <w:rsid w:val="005A5697"/>
    <w:rsid w:val="005B55C4"/>
    <w:rsid w:val="005C4BF8"/>
    <w:rsid w:val="005D0393"/>
    <w:rsid w:val="005D7637"/>
    <w:rsid w:val="0060201E"/>
    <w:rsid w:val="00603C8C"/>
    <w:rsid w:val="0061476C"/>
    <w:rsid w:val="0064041E"/>
    <w:rsid w:val="00651D1D"/>
    <w:rsid w:val="006553AF"/>
    <w:rsid w:val="006824BE"/>
    <w:rsid w:val="00683545"/>
    <w:rsid w:val="006A1B0D"/>
    <w:rsid w:val="006A6227"/>
    <w:rsid w:val="006B5401"/>
    <w:rsid w:val="006C409E"/>
    <w:rsid w:val="006C57F0"/>
    <w:rsid w:val="0072616B"/>
    <w:rsid w:val="007C546F"/>
    <w:rsid w:val="007D5213"/>
    <w:rsid w:val="00807A95"/>
    <w:rsid w:val="008204D8"/>
    <w:rsid w:val="00846077"/>
    <w:rsid w:val="00862B1C"/>
    <w:rsid w:val="008B27D5"/>
    <w:rsid w:val="008C5C4E"/>
    <w:rsid w:val="008E0DFC"/>
    <w:rsid w:val="008E295B"/>
    <w:rsid w:val="008E7B9D"/>
    <w:rsid w:val="00935290"/>
    <w:rsid w:val="0094037B"/>
    <w:rsid w:val="0095445C"/>
    <w:rsid w:val="009653FD"/>
    <w:rsid w:val="009D03F5"/>
    <w:rsid w:val="009D2093"/>
    <w:rsid w:val="009E4CC6"/>
    <w:rsid w:val="009F3F2E"/>
    <w:rsid w:val="009F7E1D"/>
    <w:rsid w:val="00A028FB"/>
    <w:rsid w:val="00A31F57"/>
    <w:rsid w:val="00A32B21"/>
    <w:rsid w:val="00A64796"/>
    <w:rsid w:val="00A65677"/>
    <w:rsid w:val="00AA3118"/>
    <w:rsid w:val="00AB7CD2"/>
    <w:rsid w:val="00AF5707"/>
    <w:rsid w:val="00B0452E"/>
    <w:rsid w:val="00B22432"/>
    <w:rsid w:val="00B256AF"/>
    <w:rsid w:val="00B673BD"/>
    <w:rsid w:val="00B875D6"/>
    <w:rsid w:val="00BA56B1"/>
    <w:rsid w:val="00BD0114"/>
    <w:rsid w:val="00BF17F4"/>
    <w:rsid w:val="00C20729"/>
    <w:rsid w:val="00C3678E"/>
    <w:rsid w:val="00C36DFE"/>
    <w:rsid w:val="00C45233"/>
    <w:rsid w:val="00C46C05"/>
    <w:rsid w:val="00C73590"/>
    <w:rsid w:val="00C75C15"/>
    <w:rsid w:val="00C83943"/>
    <w:rsid w:val="00CE0D60"/>
    <w:rsid w:val="00CE4A27"/>
    <w:rsid w:val="00CE66C9"/>
    <w:rsid w:val="00CF6645"/>
    <w:rsid w:val="00D026E7"/>
    <w:rsid w:val="00D308BF"/>
    <w:rsid w:val="00D313AE"/>
    <w:rsid w:val="00D34008"/>
    <w:rsid w:val="00D47F8A"/>
    <w:rsid w:val="00D50C7C"/>
    <w:rsid w:val="00D61A81"/>
    <w:rsid w:val="00D7423B"/>
    <w:rsid w:val="00D773AF"/>
    <w:rsid w:val="00D83851"/>
    <w:rsid w:val="00D93530"/>
    <w:rsid w:val="00DA7F61"/>
    <w:rsid w:val="00DC159D"/>
    <w:rsid w:val="00DC5174"/>
    <w:rsid w:val="00DC706E"/>
    <w:rsid w:val="00DE63C1"/>
    <w:rsid w:val="00E15C9F"/>
    <w:rsid w:val="00E31529"/>
    <w:rsid w:val="00E45785"/>
    <w:rsid w:val="00E709B4"/>
    <w:rsid w:val="00E72673"/>
    <w:rsid w:val="00E91441"/>
    <w:rsid w:val="00EC0EED"/>
    <w:rsid w:val="00ED6CF7"/>
    <w:rsid w:val="00EE10ED"/>
    <w:rsid w:val="00EE7AAC"/>
    <w:rsid w:val="00EF32DE"/>
    <w:rsid w:val="00F027B0"/>
    <w:rsid w:val="00F355A3"/>
    <w:rsid w:val="00F7117D"/>
    <w:rsid w:val="00FA0A2B"/>
    <w:rsid w:val="00FB5847"/>
    <w:rsid w:val="00F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65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530"/>
    <w:rPr>
      <w:sz w:val="24"/>
      <w:szCs w:val="24"/>
    </w:rPr>
  </w:style>
  <w:style w:type="paragraph" w:styleId="3">
    <w:name w:val="heading 3"/>
    <w:basedOn w:val="a"/>
    <w:link w:val="30"/>
    <w:qFormat/>
    <w:rsid w:val="00FF53AA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205777"/>
    <w:pPr>
      <w:ind w:left="720"/>
      <w:contextualSpacing/>
    </w:pPr>
  </w:style>
  <w:style w:type="paragraph" w:styleId="a5">
    <w:name w:val="Normal (Web)"/>
    <w:basedOn w:val="a"/>
    <w:rsid w:val="00205777"/>
    <w:pPr>
      <w:spacing w:before="280" w:after="280"/>
    </w:pPr>
    <w:rPr>
      <w:lang w:eastAsia="ar-SA"/>
    </w:rPr>
  </w:style>
  <w:style w:type="character" w:customStyle="1" w:styleId="a6">
    <w:name w:val="Символ сноски"/>
    <w:rsid w:val="00205777"/>
    <w:rPr>
      <w:vertAlign w:val="superscript"/>
    </w:rPr>
  </w:style>
  <w:style w:type="paragraph" w:styleId="a7">
    <w:name w:val="footnote text"/>
    <w:basedOn w:val="a"/>
    <w:link w:val="a8"/>
    <w:rsid w:val="00205777"/>
    <w:rPr>
      <w:sz w:val="20"/>
      <w:szCs w:val="20"/>
      <w:lang w:eastAsia="ar-SA"/>
    </w:rPr>
  </w:style>
  <w:style w:type="character" w:customStyle="1" w:styleId="a8">
    <w:name w:val="Текст сноски Знак"/>
    <w:link w:val="a7"/>
    <w:rsid w:val="00205777"/>
    <w:rPr>
      <w:lang w:val="ru-RU" w:eastAsia="ar-SA" w:bidi="ar-SA"/>
    </w:rPr>
  </w:style>
  <w:style w:type="paragraph" w:customStyle="1" w:styleId="1">
    <w:name w:val="Название1"/>
    <w:basedOn w:val="a"/>
    <w:next w:val="a"/>
    <w:link w:val="a9"/>
    <w:qFormat/>
    <w:rsid w:val="00205777"/>
    <w:pPr>
      <w:jc w:val="center"/>
    </w:pPr>
    <w:rPr>
      <w:b/>
      <w:bCs/>
      <w:lang w:eastAsia="ar-SA"/>
    </w:rPr>
  </w:style>
  <w:style w:type="character" w:customStyle="1" w:styleId="a9">
    <w:name w:val="Название Знак"/>
    <w:link w:val="1"/>
    <w:rsid w:val="00205777"/>
    <w:rPr>
      <w:b/>
      <w:bCs/>
      <w:sz w:val="24"/>
      <w:szCs w:val="24"/>
      <w:lang w:val="ru-RU" w:eastAsia="ar-SA" w:bidi="ar-SA"/>
    </w:rPr>
  </w:style>
  <w:style w:type="character" w:styleId="aa">
    <w:name w:val="Hyperlink"/>
    <w:rsid w:val="009D03F5"/>
    <w:rPr>
      <w:color w:val="0000FF"/>
      <w:u w:val="single"/>
    </w:rPr>
  </w:style>
  <w:style w:type="character" w:customStyle="1" w:styleId="Zag11">
    <w:name w:val="Zag_11"/>
    <w:rsid w:val="00BD0114"/>
  </w:style>
  <w:style w:type="character" w:customStyle="1" w:styleId="30">
    <w:name w:val="Заголовок 3 Знак"/>
    <w:link w:val="3"/>
    <w:rsid w:val="00FF53AA"/>
    <w:rPr>
      <w:b/>
      <w:bCs/>
      <w:sz w:val="27"/>
      <w:szCs w:val="27"/>
      <w:lang w:val="ru-RU" w:eastAsia="ru-RU" w:bidi="ar-SA"/>
    </w:rPr>
  </w:style>
  <w:style w:type="paragraph" w:customStyle="1" w:styleId="ab">
    <w:name w:val="А_основной"/>
    <w:basedOn w:val="a"/>
    <w:link w:val="ac"/>
    <w:qFormat/>
    <w:rsid w:val="00FF53AA"/>
    <w:pPr>
      <w:spacing w:line="360" w:lineRule="auto"/>
      <w:ind w:firstLine="454"/>
      <w:jc w:val="both"/>
    </w:pPr>
    <w:rPr>
      <w:sz w:val="28"/>
      <w:szCs w:val="28"/>
      <w:lang w:eastAsia="en-US"/>
    </w:rPr>
  </w:style>
  <w:style w:type="character" w:customStyle="1" w:styleId="ac">
    <w:name w:val="А_основной Знак"/>
    <w:link w:val="ab"/>
    <w:locked/>
    <w:rsid w:val="00FF53AA"/>
    <w:rPr>
      <w:sz w:val="28"/>
      <w:szCs w:val="28"/>
      <w:lang w:val="ru-RU" w:eastAsia="en-US" w:bidi="ar-SA"/>
    </w:rPr>
  </w:style>
  <w:style w:type="character" w:customStyle="1" w:styleId="a4">
    <w:name w:val="Абзац списка Знак"/>
    <w:link w:val="a3"/>
    <w:locked/>
    <w:rsid w:val="00FF53AA"/>
    <w:rPr>
      <w:sz w:val="24"/>
      <w:szCs w:val="24"/>
      <w:lang w:val="ru-RU" w:eastAsia="ru-RU" w:bidi="ar-SA"/>
    </w:rPr>
  </w:style>
  <w:style w:type="paragraph" w:styleId="ad">
    <w:name w:val="No Spacing"/>
    <w:uiPriority w:val="1"/>
    <w:qFormat/>
    <w:rsid w:val="00FF53AA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rsid w:val="00BF17F4"/>
    <w:rPr>
      <w:rFonts w:ascii="Segoe UI" w:hAnsi="Segoe UI"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rsid w:val="00BF17F4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072F4D"/>
    <w:rPr>
      <w:rFonts w:asciiTheme="minorHAnsi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">
    <w:name w:val="Основной текст-норм"/>
    <w:basedOn w:val="a"/>
    <w:qFormat/>
    <w:rsid w:val="00603C8C"/>
    <w:pPr>
      <w:widowControl w:val="0"/>
      <w:spacing w:line="286" w:lineRule="auto"/>
      <w:ind w:firstLine="238"/>
      <w:jc w:val="both"/>
    </w:pPr>
    <w:rPr>
      <w:rFonts w:eastAsia="Courier New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530"/>
    <w:rPr>
      <w:sz w:val="24"/>
      <w:szCs w:val="24"/>
    </w:rPr>
  </w:style>
  <w:style w:type="paragraph" w:styleId="3">
    <w:name w:val="heading 3"/>
    <w:basedOn w:val="a"/>
    <w:link w:val="30"/>
    <w:qFormat/>
    <w:rsid w:val="00FF53AA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205777"/>
    <w:pPr>
      <w:ind w:left="720"/>
      <w:contextualSpacing/>
    </w:pPr>
  </w:style>
  <w:style w:type="paragraph" w:styleId="a5">
    <w:name w:val="Normal (Web)"/>
    <w:basedOn w:val="a"/>
    <w:rsid w:val="00205777"/>
    <w:pPr>
      <w:spacing w:before="280" w:after="280"/>
    </w:pPr>
    <w:rPr>
      <w:lang w:eastAsia="ar-SA"/>
    </w:rPr>
  </w:style>
  <w:style w:type="character" w:customStyle="1" w:styleId="a6">
    <w:name w:val="Символ сноски"/>
    <w:rsid w:val="00205777"/>
    <w:rPr>
      <w:vertAlign w:val="superscript"/>
    </w:rPr>
  </w:style>
  <w:style w:type="paragraph" w:styleId="a7">
    <w:name w:val="footnote text"/>
    <w:basedOn w:val="a"/>
    <w:link w:val="a8"/>
    <w:rsid w:val="00205777"/>
    <w:rPr>
      <w:sz w:val="20"/>
      <w:szCs w:val="20"/>
      <w:lang w:eastAsia="ar-SA"/>
    </w:rPr>
  </w:style>
  <w:style w:type="character" w:customStyle="1" w:styleId="a8">
    <w:name w:val="Текст сноски Знак"/>
    <w:link w:val="a7"/>
    <w:rsid w:val="00205777"/>
    <w:rPr>
      <w:lang w:val="ru-RU" w:eastAsia="ar-SA" w:bidi="ar-SA"/>
    </w:rPr>
  </w:style>
  <w:style w:type="paragraph" w:customStyle="1" w:styleId="1">
    <w:name w:val="Название1"/>
    <w:basedOn w:val="a"/>
    <w:next w:val="a"/>
    <w:link w:val="a9"/>
    <w:qFormat/>
    <w:rsid w:val="00205777"/>
    <w:pPr>
      <w:jc w:val="center"/>
    </w:pPr>
    <w:rPr>
      <w:b/>
      <w:bCs/>
      <w:lang w:eastAsia="ar-SA"/>
    </w:rPr>
  </w:style>
  <w:style w:type="character" w:customStyle="1" w:styleId="a9">
    <w:name w:val="Название Знак"/>
    <w:link w:val="1"/>
    <w:rsid w:val="00205777"/>
    <w:rPr>
      <w:b/>
      <w:bCs/>
      <w:sz w:val="24"/>
      <w:szCs w:val="24"/>
      <w:lang w:val="ru-RU" w:eastAsia="ar-SA" w:bidi="ar-SA"/>
    </w:rPr>
  </w:style>
  <w:style w:type="character" w:styleId="aa">
    <w:name w:val="Hyperlink"/>
    <w:rsid w:val="009D03F5"/>
    <w:rPr>
      <w:color w:val="0000FF"/>
      <w:u w:val="single"/>
    </w:rPr>
  </w:style>
  <w:style w:type="character" w:customStyle="1" w:styleId="Zag11">
    <w:name w:val="Zag_11"/>
    <w:rsid w:val="00BD0114"/>
  </w:style>
  <w:style w:type="character" w:customStyle="1" w:styleId="30">
    <w:name w:val="Заголовок 3 Знак"/>
    <w:link w:val="3"/>
    <w:rsid w:val="00FF53AA"/>
    <w:rPr>
      <w:b/>
      <w:bCs/>
      <w:sz w:val="27"/>
      <w:szCs w:val="27"/>
      <w:lang w:val="ru-RU" w:eastAsia="ru-RU" w:bidi="ar-SA"/>
    </w:rPr>
  </w:style>
  <w:style w:type="paragraph" w:customStyle="1" w:styleId="ab">
    <w:name w:val="А_основной"/>
    <w:basedOn w:val="a"/>
    <w:link w:val="ac"/>
    <w:qFormat/>
    <w:rsid w:val="00FF53AA"/>
    <w:pPr>
      <w:spacing w:line="360" w:lineRule="auto"/>
      <w:ind w:firstLine="454"/>
      <w:jc w:val="both"/>
    </w:pPr>
    <w:rPr>
      <w:sz w:val="28"/>
      <w:szCs w:val="28"/>
      <w:lang w:eastAsia="en-US"/>
    </w:rPr>
  </w:style>
  <w:style w:type="character" w:customStyle="1" w:styleId="ac">
    <w:name w:val="А_основной Знак"/>
    <w:link w:val="ab"/>
    <w:locked/>
    <w:rsid w:val="00FF53AA"/>
    <w:rPr>
      <w:sz w:val="28"/>
      <w:szCs w:val="28"/>
      <w:lang w:val="ru-RU" w:eastAsia="en-US" w:bidi="ar-SA"/>
    </w:rPr>
  </w:style>
  <w:style w:type="character" w:customStyle="1" w:styleId="a4">
    <w:name w:val="Абзац списка Знак"/>
    <w:link w:val="a3"/>
    <w:locked/>
    <w:rsid w:val="00FF53AA"/>
    <w:rPr>
      <w:sz w:val="24"/>
      <w:szCs w:val="24"/>
      <w:lang w:val="ru-RU" w:eastAsia="ru-RU" w:bidi="ar-SA"/>
    </w:rPr>
  </w:style>
  <w:style w:type="paragraph" w:styleId="ad">
    <w:name w:val="No Spacing"/>
    <w:uiPriority w:val="1"/>
    <w:qFormat/>
    <w:rsid w:val="00FF53AA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rsid w:val="00BF17F4"/>
    <w:rPr>
      <w:rFonts w:ascii="Segoe UI" w:hAnsi="Segoe UI"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rsid w:val="00BF17F4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072F4D"/>
    <w:rPr>
      <w:rFonts w:asciiTheme="minorHAnsi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">
    <w:name w:val="Основной текст-норм"/>
    <w:basedOn w:val="a"/>
    <w:qFormat/>
    <w:rsid w:val="00603C8C"/>
    <w:pPr>
      <w:widowControl w:val="0"/>
      <w:spacing w:line="286" w:lineRule="auto"/>
      <w:ind w:firstLine="238"/>
      <w:jc w:val="both"/>
    </w:pPr>
    <w:rPr>
      <w:rFonts w:eastAsia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9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E73CF-706D-44A2-82A1-66A77E4E2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2714</Words>
  <Characters>15473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Тематическое планирование элективного курса «Простое о простом»</vt:lpstr>
    </vt:vector>
  </TitlesOfParts>
  <Company>MoBIL GROUP</Company>
  <LinksUpToDate>false</LinksUpToDate>
  <CharactersWithSpaces>18151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Тематическое планирование элективного курса «Простое о простом»</dc:title>
  <dc:creator>МБОУ-лицей</dc:creator>
  <cp:lastModifiedBy>user</cp:lastModifiedBy>
  <cp:revision>17</cp:revision>
  <cp:lastPrinted>2026-08-31T02:02:00Z</cp:lastPrinted>
  <dcterms:created xsi:type="dcterms:W3CDTF">2024-11-01T14:59:00Z</dcterms:created>
  <dcterms:modified xsi:type="dcterms:W3CDTF">2026-09-16T06:14:00Z</dcterms:modified>
</cp:coreProperties>
</file>